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257"/>
        <w:gridCol w:w="1289"/>
        <w:gridCol w:w="1350"/>
        <w:gridCol w:w="1352"/>
        <w:gridCol w:w="1359"/>
        <w:gridCol w:w="1176"/>
        <w:gridCol w:w="1357"/>
        <w:gridCol w:w="1442"/>
        <w:gridCol w:w="1472"/>
        <w:gridCol w:w="1427"/>
        <w:gridCol w:w="1334"/>
        <w:gridCol w:w="1420"/>
        <w:gridCol w:w="1350"/>
      </w:tblGrid>
      <w:tr w:rsidR="00183E7B" w:rsidRPr="00183E7B" w14:paraId="071FB581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622E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3BB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3CA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ECA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804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6FB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DC90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429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C47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3ED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16B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6FA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FE9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41772A1B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CB83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3C8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DC0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382D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156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D2D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2638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217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940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38238" w14:textId="0CE30BDA" w:rsidR="00183E7B" w:rsidRPr="00183E7B" w:rsidRDefault="00183E7B" w:rsidP="00183E7B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8B6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14:paraId="37E76500" w14:textId="77777777" w:rsidR="00183E7B" w:rsidRPr="00183E7B" w:rsidRDefault="00183E7B" w:rsidP="00183E7B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</w:t>
            </w:r>
            <w:proofErr w:type="spellStart"/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года № ___</w:t>
            </w:r>
          </w:p>
          <w:p w14:paraId="431A95DB" w14:textId="77777777" w:rsidR="00183E7B" w:rsidRPr="00183E7B" w:rsidRDefault="00183E7B" w:rsidP="00183E7B">
            <w:pPr>
              <w:spacing w:after="0" w:line="240" w:lineRule="auto"/>
              <w:ind w:left="15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3B8C4" w14:textId="77777777" w:rsidR="00183E7B" w:rsidRPr="00183E7B" w:rsidRDefault="00183E7B" w:rsidP="00183E7B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15 к решению </w:t>
            </w:r>
          </w:p>
          <w:p w14:paraId="3A04189C" w14:textId="77777777" w:rsidR="00183E7B" w:rsidRPr="00183E7B" w:rsidRDefault="00183E7B" w:rsidP="00183E7B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</w:t>
            </w:r>
            <w:proofErr w:type="spellStart"/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14:paraId="56F649B9" w14:textId="451F30A6" w:rsidR="00183E7B" w:rsidRPr="00183E7B" w:rsidRDefault="00183E7B" w:rsidP="00183E7B">
            <w:pPr>
              <w:tabs>
                <w:tab w:val="left" w:pos="15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от «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30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830</w:t>
            </w:r>
          </w:p>
        </w:tc>
      </w:tr>
      <w:tr w:rsidR="00183E7B" w:rsidRPr="00183E7B" w14:paraId="5528ED49" w14:textId="77777777" w:rsidTr="00183E7B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16DE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F9F3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94B4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846C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0490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06A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A503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18F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84E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EF6A6" w14:textId="171A8A5E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  <w:tr w:rsidR="00183E7B" w:rsidRPr="00183E7B" w14:paraId="69CD4B45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DF17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397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6857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B0D6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FCC6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1BA8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F33E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6AFC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411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47085" w14:textId="703AFB0F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7171025D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95AC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A7C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82AE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9155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B109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7E3C8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A58F7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3F411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6FF1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6002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F9F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D01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441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36674254" w14:textId="77777777" w:rsidTr="00183E7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AC1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A9D0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поселений, входящих в состав </w:t>
            </w:r>
            <w:proofErr w:type="spellStart"/>
            <w:r w:rsidRPr="0018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18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2023 год</w:t>
            </w:r>
          </w:p>
        </w:tc>
      </w:tr>
      <w:tr w:rsidR="00183E7B" w:rsidRPr="00183E7B" w14:paraId="3B3D139D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654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7F86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1CC2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1996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8AE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79B0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308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76F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B59C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E93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41D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D069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0BA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3EC55A5F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3C1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E25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6AE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732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07A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F738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F49D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10A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22BE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B196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83D0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7E81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00B0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183E7B" w:rsidRPr="00183E7B" w14:paraId="72EF0101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C0DC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834D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F07A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2115" w14:textId="1C7515F1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F547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965AE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3EA997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CD67A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CF13F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B92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183E7B" w:rsidRPr="00183E7B" w14:paraId="397AB741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7C85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E3EF9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AE4D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DB0C4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4A9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467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65CB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E5F8A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82268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0D7B9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4B023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877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83E7B" w:rsidRPr="00183E7B" w14:paraId="6C4954D9" w14:textId="77777777" w:rsidTr="00183E7B">
        <w:trPr>
          <w:trHeight w:val="26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013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9C9B90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88B19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CD293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8C89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1DF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51EB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8A80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на выравнивание бюджетной обеспеченности поселений за счет средств бюджета </w:t>
            </w:r>
            <w:proofErr w:type="spellStart"/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C71A1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40595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B043E8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A0B4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51A8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83E7B" w:rsidRPr="00183E7B" w14:paraId="316252CA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8F939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EB3C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0302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55FE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CB4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A8F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436D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7B92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7B1D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D0AB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EE6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23A2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C54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FB5FF9" w:rsidRPr="00183E7B" w14:paraId="4D0DFB43" w14:textId="77777777" w:rsidTr="00506632">
        <w:trPr>
          <w:trHeight w:val="8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D2BF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EE0B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B7A82D" w14:textId="6850736C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D6198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BBA86F" w14:textId="13DE57D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440 633,21347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7C4745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3954E2" w14:textId="6EF5F9C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1F34F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7A4288" w14:textId="53C7053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52AA2A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5752D7" w14:textId="6940C85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6ACA8E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11F07A" w14:textId="7F56F10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AED1EE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434127" w14:textId="2CE9780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155E9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273DED" w14:textId="34B8571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6CF322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7F6EE3" w14:textId="2B79959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7EC1D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CDC060" w14:textId="58B8566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03A86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59E868" w14:textId="2089D29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97 539,70847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1A83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35CD34" w14:textId="20B220D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114 111,80500</w:t>
            </w:r>
          </w:p>
        </w:tc>
      </w:tr>
      <w:tr w:rsidR="00FB5FF9" w:rsidRPr="00183E7B" w14:paraId="065F79FE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1C19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2DF6E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DBADFE" w14:textId="61811DD8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944E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AECAFB" w14:textId="793B0C0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51 342,83002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779FD2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ADD3A0" w14:textId="61BCDD0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03F437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C962A" w14:textId="4A10A12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0E7E50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399874" w14:textId="171A17C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9D92EA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9A9A1D" w14:textId="582DAEF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173A8B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175408" w14:textId="4F772D7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A2D44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FF765E" w14:textId="0BD5041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DEAE64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6CEE95" w14:textId="7C11330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7652C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09A7DE" w14:textId="76A9A7CD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8C0C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79AC0B" w14:textId="63C6D65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24 765,29930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2D97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C9E4E8" w14:textId="10C06D2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9 545,93072</w:t>
            </w:r>
          </w:p>
        </w:tc>
      </w:tr>
      <w:tr w:rsidR="00FB5FF9" w:rsidRPr="00183E7B" w14:paraId="39B6D634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B35B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EEF2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0878BC" w14:textId="39225162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6495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0C937F" w14:textId="4FEC3114" w:rsidR="00FB5FF9" w:rsidRPr="00FB5FF9" w:rsidRDefault="008F1E83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E83">
              <w:rPr>
                <w:rFonts w:ascii="Times New Roman" w:hAnsi="Times New Roman" w:cs="Times New Roman"/>
                <w:sz w:val="16"/>
                <w:szCs w:val="16"/>
              </w:rPr>
              <w:t>62 275,05303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C27A0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8348C1" w14:textId="2D8E363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F530D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8AD0E0" w14:textId="3911CD1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154BC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7C2D7D" w14:textId="2B5F60E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B3D7E2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EA0807" w14:textId="78229B7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B7ED9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42B26F" w14:textId="3F6C1D9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1E3D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C42782" w14:textId="7E8EA8E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CB0FF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2CA89B" w14:textId="4977F3A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5B202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4CF7E1" w14:textId="62B5CEA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955C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CE6E12" w14:textId="151EB4C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15 616,69939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FABCD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6181A0" w14:textId="6E818E68" w:rsidR="00FB5FF9" w:rsidRPr="00FB5FF9" w:rsidRDefault="002F2E5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E59">
              <w:rPr>
                <w:rFonts w:ascii="Times New Roman" w:hAnsi="Times New Roman" w:cs="Times New Roman"/>
                <w:sz w:val="16"/>
                <w:szCs w:val="16"/>
              </w:rPr>
              <w:t>37 916,45364</w:t>
            </w:r>
          </w:p>
        </w:tc>
      </w:tr>
      <w:tr w:rsidR="00FB5FF9" w:rsidRPr="00183E7B" w14:paraId="28354FEC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6521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1BAE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E86D77" w14:textId="2A13ABA8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7115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BC5D34" w14:textId="77F173E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53 008,15455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214402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5047D0" w14:textId="16D0322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7329A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DFF20C" w14:textId="4808961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1C7FB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557705" w14:textId="1D0893D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F982E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C3F1A8" w14:textId="286DF26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EF891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1A87A9" w14:textId="3F30BDD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E0F7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D318C4" w14:textId="77BE346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21AA4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69DDC9" w14:textId="1E30E08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01A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6E45E7" w14:textId="024AF2A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9B7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7C9F9B" w14:textId="3F2CDBA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6,44255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02BD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0404B5" w14:textId="7FB7F3C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26 889,41200</w:t>
            </w:r>
          </w:p>
        </w:tc>
      </w:tr>
      <w:tr w:rsidR="00FB5FF9" w:rsidRPr="00183E7B" w14:paraId="0B9EE669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E51B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AAD5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2D0485" w14:textId="3F0BBF46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15F11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130F46" w14:textId="5B08F04B" w:rsidR="00FB5FF9" w:rsidRPr="00FB5FF9" w:rsidRDefault="009B775C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75C">
              <w:rPr>
                <w:rFonts w:ascii="Times New Roman" w:hAnsi="Times New Roman" w:cs="Times New Roman"/>
                <w:sz w:val="16"/>
                <w:szCs w:val="16"/>
              </w:rPr>
              <w:t>26 898,23326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52E4A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3DC9AB" w14:textId="333AD6E5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43044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6E973C" w14:textId="4761B3F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C9670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ACCB37" w14:textId="795B61F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F5377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FCBE79" w14:textId="2B1FD32D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15ECF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23D1FF" w14:textId="2D79073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D535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3BD34A" w14:textId="05D4285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0CB3F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25ABCD" w14:textId="2A8E317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70D7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3CC338" w14:textId="4EE84FB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CE1C3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1A1CFB" w14:textId="3AA0F3F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0B1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D6704C" w14:textId="3433FB3A" w:rsidR="00FB5FF9" w:rsidRPr="00FB5FF9" w:rsidRDefault="009B775C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75C">
              <w:rPr>
                <w:rFonts w:ascii="Times New Roman" w:hAnsi="Times New Roman" w:cs="Times New Roman"/>
                <w:sz w:val="16"/>
                <w:szCs w:val="16"/>
              </w:rPr>
              <w:t>20 060,61198</w:t>
            </w:r>
          </w:p>
        </w:tc>
      </w:tr>
      <w:tr w:rsidR="00FB5FF9" w:rsidRPr="00183E7B" w14:paraId="2296B9CD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F29B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8892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DD0172" w14:textId="14679562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E597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8D43CA" w14:textId="3138DC9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27 990,02574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FC6E8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6E59E6" w14:textId="4E1BF11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9BF70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7BAB43" w14:textId="3EA7420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0B015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6619F5" w14:textId="6682DAA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84FEE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FEA611" w14:textId="205DD36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4FB90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35C0C0" w14:textId="27D48DC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046F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307936" w14:textId="7B1355D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D9D37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A7094C" w14:textId="7E60EFB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B1CD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1C8C0A" w14:textId="5DDCCDA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D7B6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3536E6" w14:textId="282DE02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C53C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87D22D" w14:textId="0D67073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17 985,63000</w:t>
            </w:r>
          </w:p>
        </w:tc>
      </w:tr>
      <w:tr w:rsidR="00FB5FF9" w:rsidRPr="00183E7B" w14:paraId="11D60642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C2D2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D605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D8A17E" w14:textId="2EB63D2E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4E718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B84940" w14:textId="6BDECB2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21 511,28447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55FAD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DED3FE" w14:textId="0F27DD0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9600B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77BCDF" w14:textId="1ADD79C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3155F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958BC1" w14:textId="523F948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88F7C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1F55A8" w14:textId="6B339285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C1A49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26197A" w14:textId="12858EBD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EABD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C1225" w14:textId="6440086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67508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40F174" w14:textId="2A916F4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826F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7BCB14" w14:textId="5D1E70B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269D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2A933B" w14:textId="5175127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CF9C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5F3DE2" w14:textId="1CDCB37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16 172,81000</w:t>
            </w:r>
          </w:p>
        </w:tc>
      </w:tr>
      <w:tr w:rsidR="00FB5FF9" w:rsidRPr="00183E7B" w14:paraId="59184550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CED1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A92A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9D14A5" w14:textId="18003C29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C8501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2DED48" w14:textId="6BC25FA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43 567,52838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B6C111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F4E036" w14:textId="088468D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3BD9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4A5786" w14:textId="508EAD1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30116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0C9CB4" w14:textId="3BBC69B5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579B43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E463E1" w14:textId="0596195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52BF6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D89B4F" w14:textId="19F0C8C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F446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CB071C" w14:textId="076208F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F8096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DC75BE" w14:textId="1E896BC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54B1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DD92F" w14:textId="465C2B9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F8C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A1ADC7" w14:textId="2B4309F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FE1F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946CA2" w14:textId="3DCA724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21 609,62200</w:t>
            </w:r>
          </w:p>
        </w:tc>
      </w:tr>
      <w:tr w:rsidR="00FB5FF9" w:rsidRPr="00183E7B" w14:paraId="2DD887D0" w14:textId="77777777" w:rsidTr="0019759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EC54" w14:textId="77777777" w:rsidR="00FB5FF9" w:rsidRPr="00183E7B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3777" w14:textId="77777777" w:rsidR="00FB5FF9" w:rsidRP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DA1FE6C" w14:textId="063699E9" w:rsidR="00FB5FF9" w:rsidRP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C4CC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AAA6002" w14:textId="18E72A3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727 226,32292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A022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532006D" w14:textId="3019958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54CC4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A4704F3" w14:textId="29828A0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1FD7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195D6B0" w14:textId="3D1895A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5FD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C59F3CF" w14:textId="5FD570E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569E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1EB05D2" w14:textId="4B61E83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459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04B16EB" w14:textId="7E8CB56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FCE0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BBAEFBD" w14:textId="7932F14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522C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D8C129C" w14:textId="2070695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18D7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B2B094" w14:textId="75947B7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137 973,24758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87CD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F2D09A9" w14:textId="3FAE385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264 292,27534</w:t>
            </w:r>
          </w:p>
        </w:tc>
      </w:tr>
    </w:tbl>
    <w:p w14:paraId="7CAD1430" w14:textId="666CDAC0" w:rsidR="00FA7D7F" w:rsidRPr="00183E7B" w:rsidRDefault="00183E7B" w:rsidP="00183E7B">
      <w:pPr>
        <w:jc w:val="right"/>
        <w:rPr>
          <w:rFonts w:ascii="Times New Roman" w:hAnsi="Times New Roman" w:cs="Times New Roman"/>
          <w:sz w:val="24"/>
          <w:szCs w:val="24"/>
        </w:rPr>
      </w:pPr>
      <w:r w:rsidRPr="00183E7B">
        <w:rPr>
          <w:rFonts w:ascii="Times New Roman" w:hAnsi="Times New Roman" w:cs="Times New Roman"/>
          <w:sz w:val="24"/>
          <w:szCs w:val="24"/>
        </w:rPr>
        <w:t>».</w:t>
      </w:r>
    </w:p>
    <w:sectPr w:rsidR="00FA7D7F" w:rsidRPr="00183E7B" w:rsidSect="00183E7B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52"/>
    <w:rsid w:val="00066E37"/>
    <w:rsid w:val="00183E7B"/>
    <w:rsid w:val="002F2E59"/>
    <w:rsid w:val="00506632"/>
    <w:rsid w:val="005E32F9"/>
    <w:rsid w:val="006A77B3"/>
    <w:rsid w:val="008B6304"/>
    <w:rsid w:val="008F1E83"/>
    <w:rsid w:val="009B775C"/>
    <w:rsid w:val="00A60F0A"/>
    <w:rsid w:val="00EC0952"/>
    <w:rsid w:val="00FA7D7F"/>
    <w:rsid w:val="00FB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D477"/>
  <w15:chartTrackingRefBased/>
  <w15:docId w15:val="{BC2A2915-0E50-4217-9085-1FD9B0D7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Крамич Наталья Валерьевна</cp:lastModifiedBy>
  <cp:revision>12</cp:revision>
  <dcterms:created xsi:type="dcterms:W3CDTF">2023-05-16T09:35:00Z</dcterms:created>
  <dcterms:modified xsi:type="dcterms:W3CDTF">2023-07-12T05:54:00Z</dcterms:modified>
</cp:coreProperties>
</file>