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273A" w14:textId="77777777" w:rsidR="00D122D9" w:rsidRPr="003301B0" w:rsidRDefault="00D122D9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2447F97" wp14:editId="38DF9813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AD37" w14:textId="77777777" w:rsidR="00D122D9" w:rsidRPr="003301B0" w:rsidRDefault="00D122D9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4170C52" w14:textId="77777777" w:rsidR="00D122D9" w:rsidRPr="003301B0" w:rsidRDefault="00D122D9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3406AA6" w14:textId="77777777" w:rsidR="00D122D9" w:rsidRPr="003301B0" w:rsidRDefault="00D122D9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948395E" w14:textId="77777777" w:rsidR="00D122D9" w:rsidRPr="003301B0" w:rsidRDefault="00D122D9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2CDCDE6" w14:textId="77777777" w:rsidR="00D122D9" w:rsidRPr="00925532" w:rsidRDefault="00D122D9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C60C90C" w14:textId="77777777" w:rsidR="00D122D9" w:rsidRPr="00925532" w:rsidRDefault="00D122D9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22D9" w:rsidRPr="00925532" w14:paraId="0411740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0D98B0" w14:textId="0018E106" w:rsidR="00D122D9" w:rsidRPr="005932D4" w:rsidRDefault="00D122D9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27.05.2024</w:t>
            </w:r>
          </w:p>
        </w:tc>
        <w:tc>
          <w:tcPr>
            <w:tcW w:w="6595" w:type="dxa"/>
            <w:vMerge w:val="restart"/>
          </w:tcPr>
          <w:p w14:paraId="3CA79525" w14:textId="2FACF844" w:rsidR="00D122D9" w:rsidRPr="005932D4" w:rsidRDefault="00D122D9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932D4">
              <w:rPr>
                <w:rFonts w:ascii="Times New Roman" w:hAnsi="Times New Roman"/>
                <w:sz w:val="26"/>
                <w:szCs w:val="26"/>
              </w:rPr>
              <w:t>№</w:t>
            </w:r>
            <w:r w:rsidRPr="005932D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810-па</w:t>
            </w:r>
          </w:p>
        </w:tc>
      </w:tr>
      <w:tr w:rsidR="00D122D9" w:rsidRPr="003301B0" w14:paraId="5B5CA171" w14:textId="77777777" w:rsidTr="00D63BB7">
        <w:trPr>
          <w:cantSplit/>
          <w:trHeight w:val="70"/>
        </w:trPr>
        <w:tc>
          <w:tcPr>
            <w:tcW w:w="3119" w:type="dxa"/>
          </w:tcPr>
          <w:p w14:paraId="2C9BE963" w14:textId="77777777" w:rsidR="00D122D9" w:rsidRPr="003301B0" w:rsidRDefault="00D122D9" w:rsidP="00507775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74553615" w14:textId="77777777" w:rsidR="00D122D9" w:rsidRPr="003301B0" w:rsidRDefault="00D122D9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408A989" w14:textId="77777777" w:rsidR="00D122D9" w:rsidRPr="003301B0" w:rsidRDefault="00D122D9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0BAA607E" w14:textId="77777777" w:rsidR="00D122D9" w:rsidRDefault="00D122D9" w:rsidP="007820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0A57">
        <w:rPr>
          <w:rFonts w:ascii="Times New Roman" w:hAnsi="Times New Roman"/>
          <w:bCs/>
        </w:rPr>
        <w:t>г.Нефтеюганск</w:t>
      </w:r>
      <w:bookmarkEnd w:id="0"/>
      <w:proofErr w:type="spellEnd"/>
    </w:p>
    <w:p w14:paraId="3C6BC4E4" w14:textId="4950F036" w:rsidR="000778F5" w:rsidRDefault="000778F5" w:rsidP="000778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C705DCF" w14:textId="77777777" w:rsidR="000778F5" w:rsidRDefault="000778F5" w:rsidP="000778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4F3BCEE9" w14:textId="788CCBB9" w:rsidR="00A7720D" w:rsidRPr="0042337B" w:rsidRDefault="00A7720D" w:rsidP="000778F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проведении месячника безопасности </w:t>
      </w:r>
      <w:bookmarkStart w:id="1" w:name="_Hlk167212465"/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людей на водных объектах</w:t>
      </w:r>
    </w:p>
    <w:p w14:paraId="447DA80C" w14:textId="5D10AFBA" w:rsidR="00A7720D" w:rsidRPr="0042337B" w:rsidRDefault="00A7720D" w:rsidP="000778F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95E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bookmarkEnd w:id="1"/>
    <w:p w14:paraId="23A4A150" w14:textId="4F3163E0" w:rsidR="005D2373" w:rsidRDefault="005D2373" w:rsidP="0007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D17326" w14:textId="77777777" w:rsidR="007919E9" w:rsidRPr="0042337B" w:rsidRDefault="007919E9" w:rsidP="0007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AD4B9" w14:textId="5477C26D" w:rsidR="00A7720D" w:rsidRPr="0042337B" w:rsidRDefault="00A7720D" w:rsidP="000778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9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0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закон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42337B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округа </w:t>
      </w:r>
      <w:r w:rsidR="0042337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572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-п «О 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правилах охраны жизни людей на водных объектах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Ханты-Мансийск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автономно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Югр</w:t>
      </w:r>
      <w:r w:rsidR="00DB24F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», в целях обеспечения безопасности населения и предотвращения фактов гибели людей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на территории Нефтеюганского района в летний период </w:t>
      </w:r>
      <w:r w:rsidR="00FB4928" w:rsidRPr="0042337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D338C" w:rsidRPr="004233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95E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778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2337B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ю:</w:t>
      </w:r>
    </w:p>
    <w:p w14:paraId="713F97CB" w14:textId="77777777" w:rsidR="001D7D82" w:rsidRPr="0042337B" w:rsidRDefault="001D7D82" w:rsidP="00077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308B43" w14:textId="4C8B7B19" w:rsidR="008D0AE7" w:rsidRPr="00093313" w:rsidRDefault="00A7720D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в период с </w:t>
      </w:r>
      <w:r w:rsidR="00B81691" w:rsidRPr="000933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627ED" w:rsidRPr="0009331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D338C" w:rsidRPr="00093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81691" w:rsidRPr="0009331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81691" w:rsidRPr="0009331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D338C" w:rsidRPr="00093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месячник безопасности людей на водных объектах</w:t>
      </w:r>
      <w:r w:rsidR="008D0AE7"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в летний период 2024 года</w:t>
      </w:r>
      <w:r w:rsidR="00A00027"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на межселенной территории Нефтеюганского района</w:t>
      </w:r>
    </w:p>
    <w:p w14:paraId="6FFA2433" w14:textId="0F0A5F2C" w:rsidR="00A7720D" w:rsidRPr="00093313" w:rsidRDefault="00A7720D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Утвердить план проведения месячника безопасности людей на водных объектах в летний период 20</w:t>
      </w:r>
      <w:r w:rsidR="008D338C" w:rsidRPr="0009331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14:paraId="6A4BB0DC" w14:textId="77777777" w:rsidR="004F6793" w:rsidRPr="00093313" w:rsidRDefault="004F6793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Рекомендовать:</w:t>
      </w:r>
    </w:p>
    <w:p w14:paraId="74CCDD55" w14:textId="25A740C2" w:rsidR="00A7720D" w:rsidRPr="00093313" w:rsidRDefault="004F6793" w:rsidP="000778F5">
      <w:pPr>
        <w:pStyle w:val="ae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Главам городского и сельских поселений Нефтеюганского района организовать выполнение мероприятий плана проведения месячника безопасности людей на водных объектах в летний период 202</w:t>
      </w:r>
      <w:r w:rsidR="00A95EFD" w:rsidRPr="0009331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</w:t>
      </w:r>
      <w:r w:rsidR="00F056F5" w:rsidRPr="000933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253F7EB" w14:textId="77777777" w:rsidR="004F6793" w:rsidRPr="00093313" w:rsidRDefault="004F6793" w:rsidP="000778F5">
      <w:pPr>
        <w:pStyle w:val="ae"/>
        <w:widowControl w:val="0"/>
        <w:numPr>
          <w:ilvl w:val="1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организаций, учреждений и предприятий, независимо </w:t>
      </w:r>
      <w:r w:rsidR="0042337B" w:rsidRPr="0009331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 xml:space="preserve">от форм собственности, находящихся на территории Нефтеюганского района, организовать работу по доведению до работников предприятий, в том числе работников, осуществляющих работы вахтовым методом, правил безопасного поведения на водных объектах в летний период. </w:t>
      </w:r>
    </w:p>
    <w:p w14:paraId="1A5ADDE5" w14:textId="22A2C3BE" w:rsidR="00A7720D" w:rsidRPr="00093313" w:rsidRDefault="00A7720D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14:paraId="3449E3A7" w14:textId="4AE6B12C" w:rsidR="00D86E25" w:rsidRPr="00093313" w:rsidRDefault="00AB22FF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3313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093313">
        <w:rPr>
          <w:rFonts w:ascii="Times New Roman" w:hAnsi="Times New Roman"/>
          <w:sz w:val="26"/>
          <w:szCs w:val="26"/>
        </w:rPr>
        <w:t>.</w:t>
      </w:r>
    </w:p>
    <w:p w14:paraId="275711C0" w14:textId="183C0E73" w:rsidR="0026208D" w:rsidRPr="00093313" w:rsidRDefault="0026208D" w:rsidP="000778F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3313">
        <w:rPr>
          <w:rFonts w:ascii="Times New Roman" w:hAnsi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093313">
        <w:rPr>
          <w:rFonts w:ascii="Times New Roman" w:hAnsi="Times New Roman"/>
          <w:sz w:val="26"/>
          <w:szCs w:val="26"/>
          <w:lang w:eastAsia="ru-RU"/>
        </w:rPr>
        <w:t>Кудашкина</w:t>
      </w:r>
      <w:proofErr w:type="spellEnd"/>
      <w:r w:rsidRPr="00093313">
        <w:rPr>
          <w:rFonts w:ascii="Times New Roman" w:hAnsi="Times New Roman"/>
          <w:sz w:val="26"/>
          <w:szCs w:val="26"/>
          <w:lang w:eastAsia="ru-RU"/>
        </w:rPr>
        <w:t xml:space="preserve"> С</w:t>
      </w:r>
      <w:r w:rsidR="00A00027" w:rsidRPr="00093313">
        <w:rPr>
          <w:rFonts w:ascii="Times New Roman" w:hAnsi="Times New Roman"/>
          <w:sz w:val="26"/>
          <w:szCs w:val="26"/>
          <w:lang w:eastAsia="ru-RU"/>
        </w:rPr>
        <w:t>.</w:t>
      </w:r>
      <w:r w:rsidRPr="00093313">
        <w:rPr>
          <w:rFonts w:ascii="Times New Roman" w:hAnsi="Times New Roman"/>
          <w:sz w:val="26"/>
          <w:szCs w:val="26"/>
          <w:lang w:eastAsia="ru-RU"/>
        </w:rPr>
        <w:t>А.</w:t>
      </w:r>
    </w:p>
    <w:p w14:paraId="23193F57" w14:textId="5250C5D8" w:rsidR="00A7720D" w:rsidRPr="0042337B" w:rsidRDefault="00A7720D" w:rsidP="000778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9FC267" w14:textId="77777777" w:rsidR="00956026" w:rsidRPr="0042337B" w:rsidRDefault="00956026" w:rsidP="000778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FD3049" w14:textId="77777777" w:rsidR="006B3DCF" w:rsidRPr="0042337B" w:rsidRDefault="006B3DCF" w:rsidP="000778F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04C2D33" w14:textId="77777777" w:rsidR="000778F5" w:rsidRPr="006D1AB0" w:rsidRDefault="000778F5" w:rsidP="006D1A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02A66B9" w14:textId="256EBCEB" w:rsidR="003E621A" w:rsidRDefault="003E621A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4525079" w14:textId="04E60847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7D848DD" w14:textId="0F6FFB30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6041D0E" w14:textId="76DB79E6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CE06843" w14:textId="280CA7FC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89539A1" w14:textId="5FD0891D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E28FD24" w14:textId="65844596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E6E80D5" w14:textId="10513017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5AEAB7D" w14:textId="68F598AC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0EEFC84" w14:textId="5B5A1B5C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AD8763C" w14:textId="4D3C9F28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9B2A6B0" w14:textId="45B169A8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22F22F4" w14:textId="255CCB13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3E768F9" w14:textId="0FB306D4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219BBEB" w14:textId="104B1C76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C8F9889" w14:textId="1BDB860E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FB28919" w14:textId="0F425EE6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3F56BB" w14:textId="18EEE7C1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03D83D9" w14:textId="72F7EE88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2C86CD7F" w14:textId="4A863ECD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B242B1F" w14:textId="55970646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DD8863F" w14:textId="16A2D80F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4781A2" w14:textId="5244D095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502CED4" w14:textId="47C5760E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D4EC528" w14:textId="51EE9A13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9999F32" w14:textId="257D2844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D7E9025" w14:textId="0B6CB44F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44DFE82" w14:textId="1F29A9D4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C64F35F" w14:textId="67D956AE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17DF42E1" w14:textId="6B157A44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32007C50" w14:textId="57ADDB68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3C71686" w14:textId="47B7E22E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746CCDD5" w14:textId="0D215D64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5408864A" w14:textId="6614B13A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2DFF0EF" w14:textId="242AEC20" w:rsidR="000778F5" w:rsidRDefault="000778F5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6B32F66F" w14:textId="77777777" w:rsidR="000778F5" w:rsidRDefault="000778F5" w:rsidP="00D122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F31B836" w14:textId="029FD7E5"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14:paraId="1174E57C" w14:textId="77777777" w:rsidR="00AC5F36" w:rsidRPr="004C2088" w:rsidRDefault="00AC5F36" w:rsidP="00AC5F3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C946ECF" w14:textId="06A01E30"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F927F8">
        <w:rPr>
          <w:rFonts w:ascii="Times New Roman" w:hAnsi="Times New Roman"/>
          <w:sz w:val="26"/>
          <w:szCs w:val="26"/>
        </w:rPr>
        <w:t xml:space="preserve"> </w:t>
      </w:r>
      <w:r w:rsidR="00D122D9">
        <w:rPr>
          <w:rFonts w:ascii="Times New Roman" w:hAnsi="Times New Roman"/>
          <w:sz w:val="26"/>
          <w:szCs w:val="26"/>
        </w:rPr>
        <w:t>27.05.2024 № 810-па</w:t>
      </w:r>
    </w:p>
    <w:p w14:paraId="756BCDD8" w14:textId="2F39798B" w:rsidR="00A7720D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4AF88B22" w14:textId="77777777" w:rsidR="000778F5" w:rsidRDefault="000778F5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6DD57E5E" w14:textId="77777777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14:paraId="325DE113" w14:textId="77777777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проведения месячника безопасности</w:t>
      </w:r>
      <w:r w:rsidRPr="00A7720D">
        <w:rPr>
          <w:rFonts w:ascii="Times New Roman" w:eastAsia="Times New Roman" w:hAnsi="Times New Roman"/>
          <w:sz w:val="26"/>
          <w:szCs w:val="26"/>
          <w:lang w:eastAsia="x-none"/>
        </w:rPr>
        <w:t xml:space="preserve"> людей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на водных объектах </w:t>
      </w:r>
    </w:p>
    <w:p w14:paraId="5690525E" w14:textId="3AA62A29"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в летний период 20</w:t>
      </w:r>
      <w:r w:rsidR="008D338C">
        <w:rPr>
          <w:rFonts w:ascii="Times New Roman" w:eastAsia="Times New Roman" w:hAnsi="Times New Roman"/>
          <w:sz w:val="26"/>
          <w:szCs w:val="26"/>
          <w:lang w:eastAsia="x-none"/>
        </w:rPr>
        <w:t>2</w:t>
      </w:r>
      <w:r w:rsidR="00A95EFD">
        <w:rPr>
          <w:rFonts w:ascii="Times New Roman" w:eastAsia="Times New Roman" w:hAnsi="Times New Roman"/>
          <w:sz w:val="26"/>
          <w:szCs w:val="26"/>
          <w:lang w:eastAsia="x-none"/>
        </w:rPr>
        <w:t>4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14:paraId="79B4D063" w14:textId="77777777" w:rsidR="00A7720D" w:rsidRPr="00A7720D" w:rsidRDefault="00A7720D" w:rsidP="00A77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95"/>
        <w:gridCol w:w="3750"/>
      </w:tblGrid>
      <w:tr w:rsidR="00A7720D" w:rsidRPr="00AC5F36" w14:paraId="69E50781" w14:textId="77777777" w:rsidTr="000778F5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28AB69EA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0B0AE7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AE120A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55F6E678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7BF46574" w14:textId="77777777"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BD67D4" w:rsidRPr="00A7720D" w14:paraId="4FFA4D8B" w14:textId="77777777" w:rsidTr="000778F5">
        <w:tc>
          <w:tcPr>
            <w:tcW w:w="562" w:type="dxa"/>
            <w:shd w:val="clear" w:color="auto" w:fill="auto"/>
          </w:tcPr>
          <w:p w14:paraId="125DBD27" w14:textId="77777777" w:rsidR="00BD67D4" w:rsidRPr="00A7720D" w:rsidRDefault="00BD67D4" w:rsidP="00BD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12E3A1D" w14:textId="77777777" w:rsidR="00BD67D4" w:rsidRPr="00A7720D" w:rsidRDefault="00443E31" w:rsidP="00BD67D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Рассмотрение вопроса обеспечения безопасности людей на водных объектах в летний период на заседаниях комиссии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по предупреждению и ликвидации чрезвычайных ситуаций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и обеспечению пожарной безопасности Нефтеюганского района</w:t>
            </w:r>
          </w:p>
        </w:tc>
        <w:tc>
          <w:tcPr>
            <w:tcW w:w="1495" w:type="dxa"/>
            <w:shd w:val="clear" w:color="auto" w:fill="auto"/>
          </w:tcPr>
          <w:p w14:paraId="5578462C" w14:textId="61227BB6" w:rsidR="00BD67D4" w:rsidRPr="00A7720D" w:rsidRDefault="00BD67D4" w:rsidP="00BD67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67D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2337B">
              <w:rPr>
                <w:rFonts w:ascii="Times New Roman" w:hAnsi="Times New Roman"/>
                <w:sz w:val="24"/>
                <w:szCs w:val="24"/>
              </w:rPr>
              <w:br/>
            </w:r>
            <w:r w:rsidR="00A95EFD">
              <w:rPr>
                <w:rFonts w:ascii="Times New Roman" w:hAnsi="Times New Roman"/>
                <w:sz w:val="24"/>
                <w:szCs w:val="24"/>
              </w:rPr>
              <w:t>28</w:t>
            </w:r>
            <w:r w:rsidRPr="00BD67D4">
              <w:rPr>
                <w:rFonts w:ascii="Times New Roman" w:hAnsi="Times New Roman"/>
                <w:sz w:val="24"/>
                <w:szCs w:val="24"/>
              </w:rPr>
              <w:t>.0</w:t>
            </w:r>
            <w:r w:rsidR="00B81691">
              <w:rPr>
                <w:rFonts w:ascii="Times New Roman" w:hAnsi="Times New Roman"/>
                <w:sz w:val="24"/>
                <w:szCs w:val="24"/>
              </w:rPr>
              <w:t>6</w:t>
            </w:r>
            <w:r w:rsidRPr="00BD67D4">
              <w:rPr>
                <w:rFonts w:ascii="Times New Roman" w:hAnsi="Times New Roman"/>
                <w:sz w:val="24"/>
                <w:szCs w:val="24"/>
              </w:rPr>
              <w:t>.202</w:t>
            </w:r>
            <w:r w:rsidR="00A95E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75F7099F" w14:textId="47B0F285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по</w:t>
            </w:r>
            <w:r w:rsidR="000778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предупреждению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ликвидации чрезвычайных</w:t>
            </w:r>
          </w:p>
          <w:p w14:paraId="21391659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261B0902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пожарной безопасности</w:t>
            </w:r>
            <w:r w:rsidR="00BD67D4" w:rsidRPr="00BD67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городского и </w:t>
            </w:r>
            <w:r w:rsidR="00BD67D4" w:rsidRPr="00BD67D4">
              <w:rPr>
                <w:rFonts w:ascii="Times New Roman" w:hAnsi="Times New Roman"/>
                <w:sz w:val="26"/>
                <w:szCs w:val="26"/>
              </w:rPr>
              <w:t>сельских поселений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комиссия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по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 xml:space="preserve">предупреждению </w:t>
            </w:r>
            <w:r w:rsidR="0042337B">
              <w:rPr>
                <w:rFonts w:ascii="Times New Roman" w:hAnsi="Times New Roman"/>
                <w:sz w:val="26"/>
                <w:szCs w:val="26"/>
              </w:rPr>
              <w:br/>
            </w:r>
            <w:r w:rsidRPr="00736CB3">
              <w:rPr>
                <w:rFonts w:ascii="Times New Roman" w:hAnsi="Times New Roman"/>
                <w:sz w:val="26"/>
                <w:szCs w:val="26"/>
              </w:rPr>
              <w:t>и</w:t>
            </w:r>
            <w:r w:rsidR="004233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6CB3">
              <w:rPr>
                <w:rFonts w:ascii="Times New Roman" w:hAnsi="Times New Roman"/>
                <w:sz w:val="26"/>
                <w:szCs w:val="26"/>
              </w:rPr>
              <w:t>ликвидации чрезвычайных</w:t>
            </w:r>
          </w:p>
          <w:p w14:paraId="76355FCD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ситуаций и обеспечению</w:t>
            </w:r>
          </w:p>
          <w:p w14:paraId="78A91FA6" w14:textId="77777777" w:rsidR="00736CB3" w:rsidRP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пожарной безопасности</w:t>
            </w:r>
          </w:p>
          <w:p w14:paraId="0B301DF7" w14:textId="77777777" w:rsidR="00736CB3" w:rsidRDefault="00736CB3" w:rsidP="0073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36CB3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</w:tc>
      </w:tr>
      <w:tr w:rsidR="00B54044" w:rsidRPr="00A7720D" w14:paraId="47A5EE26" w14:textId="77777777" w:rsidTr="000778F5">
        <w:tc>
          <w:tcPr>
            <w:tcW w:w="562" w:type="dxa"/>
            <w:shd w:val="clear" w:color="auto" w:fill="auto"/>
          </w:tcPr>
          <w:p w14:paraId="516A8015" w14:textId="77777777" w:rsidR="00B54044" w:rsidRPr="00A7720D" w:rsidRDefault="00B54044" w:rsidP="00415C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DC095B8" w14:textId="6C84420E" w:rsidR="00B54044" w:rsidRPr="0042337B" w:rsidRDefault="00B54044" w:rsidP="000778F5">
            <w:pPr>
              <w:pStyle w:val="ae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</w:t>
            </w:r>
            <w:r w:rsidR="001534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405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согласова</w:t>
            </w:r>
            <w:r w:rsidR="001534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</w:t>
            </w:r>
            <w:r w:rsidR="007405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паспорт</w:t>
            </w:r>
            <w:r w:rsidR="001534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готовности </w:t>
            </w:r>
            <w:r w:rsidR="00C4079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2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района к обеспечению безопасности людей на водных объектах в летний период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E931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года, в соответствии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распоряжением заместителя Губернатора </w:t>
            </w:r>
            <w:r w:rsidR="0002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Ханты-Мансийского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автономного округа</w:t>
            </w:r>
            <w:r w:rsidR="0002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02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Югры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29.10.2020 № 658-р</w:t>
            </w:r>
            <w:r w:rsidR="004F7C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«Об утверждении правил разработки паспорта готовности городского </w:t>
            </w:r>
            <w:r w:rsidR="000254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округа (муниципального</w:t>
            </w:r>
            <w:r w:rsidR="004F7C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района) Ханты-Мансийского автономного округа – Югры к безопасной эксплуатации водных объектов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4F7C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летний период»</w:t>
            </w:r>
          </w:p>
        </w:tc>
        <w:tc>
          <w:tcPr>
            <w:tcW w:w="1495" w:type="dxa"/>
            <w:shd w:val="clear" w:color="auto" w:fill="auto"/>
          </w:tcPr>
          <w:p w14:paraId="603CA9DB" w14:textId="10CCEFE6" w:rsidR="00740541" w:rsidRPr="00A7720D" w:rsidRDefault="00740541" w:rsidP="00740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237558">
              <w:rPr>
                <w:rFonts w:ascii="Times New Roman" w:hAnsi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>.06.202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</w:tcPr>
          <w:p w14:paraId="31F9650A" w14:textId="6E86CDF9" w:rsidR="00360302" w:rsidRPr="00A7720D" w:rsidRDefault="00B54044" w:rsidP="00DE0F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360302">
              <w:rPr>
                <w:rFonts w:ascii="Times New Roman" w:hAnsi="Times New Roman"/>
                <w:sz w:val="26"/>
                <w:szCs w:val="26"/>
              </w:rPr>
              <w:t xml:space="preserve">совместно с </w:t>
            </w:r>
            <w:r w:rsidR="00DE0F4C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360302">
              <w:rPr>
                <w:rFonts w:ascii="Times New Roman" w:hAnsi="Times New Roman"/>
                <w:sz w:val="26"/>
                <w:szCs w:val="26"/>
              </w:rPr>
              <w:t>ами</w:t>
            </w:r>
            <w:r w:rsidR="00DE0F4C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городского и сельских поселений</w:t>
            </w:r>
            <w:r w:rsidR="00360302">
              <w:rPr>
                <w:rFonts w:ascii="Times New Roman" w:hAnsi="Times New Roman"/>
                <w:sz w:val="26"/>
                <w:szCs w:val="26"/>
              </w:rPr>
              <w:t xml:space="preserve"> Н</w:t>
            </w:r>
            <w:r w:rsidR="00DE0F4C">
              <w:rPr>
                <w:rFonts w:ascii="Times New Roman" w:hAnsi="Times New Roman"/>
                <w:sz w:val="26"/>
                <w:szCs w:val="26"/>
              </w:rPr>
              <w:t>ефтеюганского района</w:t>
            </w:r>
            <w:r w:rsidR="000778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0302">
              <w:rPr>
                <w:rFonts w:ascii="Times New Roman" w:hAnsi="Times New Roman"/>
                <w:sz w:val="26"/>
                <w:szCs w:val="26"/>
              </w:rPr>
              <w:t>(далее – ОМСУ поселений)</w:t>
            </w:r>
          </w:p>
        </w:tc>
      </w:tr>
      <w:tr w:rsidR="00B54044" w:rsidRPr="00A7720D" w14:paraId="7D8CE015" w14:textId="77777777" w:rsidTr="000778F5">
        <w:tc>
          <w:tcPr>
            <w:tcW w:w="562" w:type="dxa"/>
            <w:shd w:val="clear" w:color="auto" w:fill="auto"/>
          </w:tcPr>
          <w:p w14:paraId="507DABE8" w14:textId="073B8902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038B808" w14:textId="7D5ADDB1" w:rsidR="00B54044" w:rsidRPr="0042337B" w:rsidRDefault="002A7A4D" w:rsidP="00B540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</w:t>
            </w:r>
            <w:r w:rsidR="001534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ение </w:t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мест отдыха 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возможного купания людей 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открытых водоемах 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 w:rsidR="00B540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54044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подведомственной территории</w:t>
            </w:r>
          </w:p>
        </w:tc>
        <w:tc>
          <w:tcPr>
            <w:tcW w:w="1495" w:type="dxa"/>
            <w:shd w:val="clear" w:color="auto" w:fill="auto"/>
          </w:tcPr>
          <w:p w14:paraId="1AF8A8BB" w14:textId="6C05E2FD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B4A69">
              <w:rPr>
                <w:rFonts w:ascii="Times New Roman" w:hAnsi="Times New Roman"/>
                <w:sz w:val="26"/>
                <w:szCs w:val="26"/>
              </w:rPr>
              <w:t>3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2D0B744F" w14:textId="4570153C" w:rsidR="00B54044" w:rsidRPr="008B3467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3467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360302"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Pr="008B3467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F50E5CE" w14:textId="0A91E991" w:rsidR="00B54044" w:rsidRPr="000778F5" w:rsidRDefault="008B346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Нефтеюганск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ий</w:t>
            </w:r>
            <w:r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инспекторск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ий</w:t>
            </w:r>
            <w:r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участок</w:t>
            </w:r>
            <w:r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Центр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а </w:t>
            </w:r>
            <w:r w:rsidR="00E3171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ГИМС 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Главного Управления МЧС России по Ханты-Мансийскому автономному округу – Югре 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(далее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- 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ГИМС</w:t>
            </w:r>
            <w:r w:rsidR="00360302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ГУ МЧС России 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</w:r>
            <w:r w:rsidR="00360302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по ХМАО-Югре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) 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(по согласованию) </w:t>
            </w:r>
          </w:p>
        </w:tc>
      </w:tr>
      <w:tr w:rsidR="00B54044" w:rsidRPr="00A7720D" w14:paraId="26B41A83" w14:textId="77777777" w:rsidTr="000778F5">
        <w:tc>
          <w:tcPr>
            <w:tcW w:w="562" w:type="dxa"/>
            <w:shd w:val="clear" w:color="auto" w:fill="auto"/>
          </w:tcPr>
          <w:p w14:paraId="207D7413" w14:textId="2014197A" w:rsidR="00B54044" w:rsidRPr="00A7720D" w:rsidRDefault="00E31718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6FF199C4" w14:textId="2E6A39F8" w:rsidR="00B54044" w:rsidRPr="00443E31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Оборудование мест отдыха населения</w:t>
            </w:r>
            <w:r w:rsidR="00E31718">
              <w:rPr>
                <w:rFonts w:ascii="Times New Roman" w:hAnsi="Times New Roman"/>
                <w:sz w:val="26"/>
                <w:szCs w:val="26"/>
              </w:rPr>
              <w:t xml:space="preserve"> на водных объектах Ханты-Мансийского автономного округа – Югры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требованиями Правил охраны</w:t>
            </w:r>
          </w:p>
          <w:p w14:paraId="22A4D47D" w14:textId="77777777" w:rsidR="00B54044" w:rsidRPr="00443E31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жизни людей на водных объектах в Ханты-Мансийском автономном</w:t>
            </w:r>
          </w:p>
          <w:p w14:paraId="2878829F" w14:textId="77777777" w:rsidR="00B54044" w:rsidRPr="00443E31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>округе – Югре, утвержденных</w:t>
            </w:r>
          </w:p>
          <w:p w14:paraId="3237E4FB" w14:textId="6FE22C50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постановлением </w:t>
            </w:r>
            <w:r w:rsidR="00360302">
              <w:rPr>
                <w:rFonts w:ascii="Times New Roman" w:hAnsi="Times New Roman"/>
                <w:sz w:val="26"/>
                <w:szCs w:val="26"/>
              </w:rPr>
              <w:t>П</w:t>
            </w:r>
            <w:r w:rsidR="00E31718">
              <w:rPr>
                <w:rFonts w:ascii="Times New Roman" w:hAnsi="Times New Roman"/>
                <w:sz w:val="26"/>
                <w:szCs w:val="26"/>
              </w:rPr>
              <w:t xml:space="preserve">равительства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Ханты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Мансийского автономного округа – Югры от </w:t>
            </w:r>
            <w:r w:rsidR="00C404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C404B7" w:rsidRP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 w:rsidR="00C404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C404B7" w:rsidRP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C404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  <w:r w:rsidR="00C404B7" w:rsidRP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C404B7" w:rsidRP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C404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572</w:t>
            </w:r>
            <w:r w:rsidR="00C404B7" w:rsidRPr="004233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-п</w:t>
            </w:r>
          </w:p>
        </w:tc>
        <w:tc>
          <w:tcPr>
            <w:tcW w:w="1495" w:type="dxa"/>
            <w:shd w:val="clear" w:color="auto" w:fill="auto"/>
          </w:tcPr>
          <w:p w14:paraId="25583525" w14:textId="7FFBD937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B4A69">
              <w:rPr>
                <w:rFonts w:ascii="Times New Roman" w:hAnsi="Times New Roman"/>
                <w:sz w:val="26"/>
                <w:szCs w:val="26"/>
              </w:rPr>
              <w:t>3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</w:tcPr>
          <w:p w14:paraId="43FB9C9D" w14:textId="7D743C2B" w:rsidR="00B54044" w:rsidRPr="00A7720D" w:rsidRDefault="00360302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</w:p>
        </w:tc>
      </w:tr>
      <w:tr w:rsidR="00B54044" w:rsidRPr="00A7720D" w14:paraId="6EFEE63B" w14:textId="77777777" w:rsidTr="000778F5">
        <w:tc>
          <w:tcPr>
            <w:tcW w:w="562" w:type="dxa"/>
            <w:shd w:val="clear" w:color="auto" w:fill="auto"/>
          </w:tcPr>
          <w:p w14:paraId="6669E782" w14:textId="683322F1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7E350DA" w14:textId="6D2B1C5E" w:rsidR="00B54044" w:rsidRPr="00443E31" w:rsidRDefault="00B54044" w:rsidP="00B5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Установка в местах,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оборудованных для купания,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E0F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знаков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0F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аншлагов о запрете </w:t>
            </w:r>
            <w:r w:rsidR="00DE0F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купани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я,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«Родители!</w:t>
            </w:r>
          </w:p>
          <w:p w14:paraId="36A180E1" w14:textId="77777777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 в ответе за Ваших детей»</w:t>
            </w:r>
          </w:p>
        </w:tc>
        <w:tc>
          <w:tcPr>
            <w:tcW w:w="1495" w:type="dxa"/>
            <w:shd w:val="clear" w:color="auto" w:fill="auto"/>
          </w:tcPr>
          <w:p w14:paraId="6CDA0EBA" w14:textId="788FD88B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</w:t>
            </w:r>
            <w:r w:rsidR="009B4A6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.06.202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0473F15B" w14:textId="15A81688" w:rsidR="00B54044" w:rsidRPr="00A7720D" w:rsidRDefault="00360302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="00B54044"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4044" w:rsidRPr="00A7720D" w14:paraId="59F044EC" w14:textId="77777777" w:rsidTr="000778F5">
        <w:tc>
          <w:tcPr>
            <w:tcW w:w="562" w:type="dxa"/>
            <w:shd w:val="clear" w:color="auto" w:fill="auto"/>
          </w:tcPr>
          <w:p w14:paraId="43D34BC9" w14:textId="30B50525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C0F3CA8" w14:textId="58501474" w:rsidR="00B54044" w:rsidRPr="00A7720D" w:rsidRDefault="00B54044" w:rsidP="00B5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Размещение в местах 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массового 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пребывания людей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</w:t>
            </w:r>
            <w:r w:rsidR="00824A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уличных информационных стендах информации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мерах безопасности на водных </w:t>
            </w:r>
            <w:r w:rsidR="00360302"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объектах</w:t>
            </w:r>
            <w:r w:rsidR="003603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360302" w:rsidRPr="008D0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ответственности</w:t>
            </w:r>
            <w:r w:rsidR="008D0AE7" w:rsidRPr="008D0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нарушение </w:t>
            </w:r>
            <w:r w:rsidR="008D0AE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правил безопасности на водных объектах</w:t>
            </w:r>
          </w:p>
        </w:tc>
        <w:tc>
          <w:tcPr>
            <w:tcW w:w="1495" w:type="dxa"/>
            <w:shd w:val="clear" w:color="auto" w:fill="auto"/>
          </w:tcPr>
          <w:p w14:paraId="0F96BC52" w14:textId="5AF99522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</w:t>
            </w:r>
            <w:r w:rsidR="009B4A6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.06.202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24C34D9D" w14:textId="52CADBAB" w:rsidR="00B54044" w:rsidRPr="00A7720D" w:rsidRDefault="00360302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="00B54044"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</w:t>
            </w:r>
            <w:r w:rsidR="00B54044">
              <w:rPr>
                <w:rFonts w:ascii="Times New Roman" w:hAnsi="Times New Roman"/>
                <w:sz w:val="26"/>
                <w:szCs w:val="26"/>
              </w:rPr>
              <w:t>о</w:t>
            </w:r>
            <w:r w:rsidR="00B54044" w:rsidRPr="00A7720D">
              <w:rPr>
                <w:rFonts w:ascii="Times New Roman" w:hAnsi="Times New Roman"/>
                <w:sz w:val="26"/>
                <w:szCs w:val="26"/>
              </w:rPr>
              <w:t xml:space="preserve">бразования </w:t>
            </w:r>
            <w:r w:rsidR="00B54044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  <w:r w:rsidR="00B54044"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73853FDF" w14:textId="77777777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B54044" w:rsidRPr="00A7720D" w14:paraId="3B9188D6" w14:textId="77777777" w:rsidTr="000778F5">
        <w:tc>
          <w:tcPr>
            <w:tcW w:w="562" w:type="dxa"/>
            <w:shd w:val="clear" w:color="auto" w:fill="auto"/>
          </w:tcPr>
          <w:p w14:paraId="7190F5C3" w14:textId="48A1E4D2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131267C" w14:textId="0CC16CEB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проведения профилактической,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агитационно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пропагандистской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разъяснительной работы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443E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детьми и взрослым населением Нефтеюганского района</w:t>
            </w:r>
            <w:r w:rsidR="00824A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0778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824A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правилах поведения на водных объектах</w:t>
            </w:r>
          </w:p>
        </w:tc>
        <w:tc>
          <w:tcPr>
            <w:tcW w:w="1495" w:type="dxa"/>
            <w:shd w:val="clear" w:color="auto" w:fill="auto"/>
          </w:tcPr>
          <w:p w14:paraId="7AADBCA7" w14:textId="77777777" w:rsidR="00237558" w:rsidRPr="006C0ABD" w:rsidRDefault="00237558" w:rsidP="002375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762B5351" w14:textId="77777777" w:rsidR="00237558" w:rsidRPr="006C0ABD" w:rsidRDefault="00237558" w:rsidP="002375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59E4B93" w14:textId="772845FB" w:rsidR="00B54044" w:rsidRPr="00A7720D" w:rsidRDefault="00237558" w:rsidP="002375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>по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0C4C04AE" w14:textId="2303BD41" w:rsidR="00B54044" w:rsidRDefault="00B54044" w:rsidP="00B5404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360302"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B5C2BC6" w14:textId="749AD1D8" w:rsidR="00B54044" w:rsidRPr="00DF295F" w:rsidRDefault="00B54044" w:rsidP="00B5404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Нефтеюганского района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292640D2" w14:textId="7C52CB5B" w:rsidR="00B54044" w:rsidRPr="000778F5" w:rsidRDefault="00B54044" w:rsidP="00B5404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F295F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  <w:r w:rsidR="000778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ГИМС </w:t>
            </w:r>
            <w:r w:rsid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ГУ МЧС России по ХМАО-Югре</w:t>
            </w:r>
          </w:p>
        </w:tc>
      </w:tr>
      <w:tr w:rsidR="00B54044" w:rsidRPr="00A7720D" w14:paraId="5B7412E6" w14:textId="77777777" w:rsidTr="000778F5">
        <w:tc>
          <w:tcPr>
            <w:tcW w:w="562" w:type="dxa"/>
            <w:shd w:val="clear" w:color="auto" w:fill="auto"/>
          </w:tcPr>
          <w:p w14:paraId="593B5DB2" w14:textId="3776E9C6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4E2342B" w14:textId="77777777" w:rsidR="00824A5B" w:rsidRPr="00443E31" w:rsidRDefault="00B54044" w:rsidP="00824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Привлечение к работе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443E31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обеспечению безопасности жизни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людей</w:t>
            </w:r>
            <w:r w:rsidR="00824A5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24A5B" w:rsidRPr="007D6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обеспечения правопорядка</w:t>
            </w:r>
            <w:r w:rsidR="00824A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24A5B" w:rsidRPr="00443E31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 водных объектах</w:t>
            </w:r>
            <w:r w:rsidR="00824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4A5B" w:rsidRPr="007D6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Нефтеюганского района</w:t>
            </w:r>
          </w:p>
          <w:p w14:paraId="5F1AE029" w14:textId="77777777" w:rsidR="00B54044" w:rsidRDefault="00B54044" w:rsidP="00824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3E31">
              <w:rPr>
                <w:rFonts w:ascii="Times New Roman" w:hAnsi="Times New Roman"/>
                <w:sz w:val="26"/>
                <w:szCs w:val="26"/>
              </w:rPr>
              <w:t xml:space="preserve">работников полиции, </w:t>
            </w:r>
            <w:r w:rsidR="00824A5B">
              <w:rPr>
                <w:rFonts w:ascii="Times New Roman" w:hAnsi="Times New Roman"/>
                <w:sz w:val="26"/>
                <w:szCs w:val="26"/>
              </w:rPr>
              <w:t xml:space="preserve">работников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учебных</w:t>
            </w:r>
            <w:r w:rsidR="00824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 xml:space="preserve">заведений </w:t>
            </w:r>
            <w:r w:rsidR="00B20C8B">
              <w:rPr>
                <w:rFonts w:ascii="Times New Roman" w:hAnsi="Times New Roman"/>
                <w:sz w:val="26"/>
                <w:szCs w:val="26"/>
              </w:rPr>
              <w:t xml:space="preserve">представителей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="00824A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3E31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 w:rsidR="00B20C8B">
              <w:rPr>
                <w:rFonts w:ascii="Times New Roman" w:hAnsi="Times New Roman"/>
                <w:sz w:val="26"/>
                <w:szCs w:val="26"/>
              </w:rPr>
              <w:t xml:space="preserve"> (объединений).</w:t>
            </w:r>
          </w:p>
          <w:p w14:paraId="56C6709C" w14:textId="1804CB0A" w:rsidR="00B20C8B" w:rsidRPr="00A7720D" w:rsidRDefault="00B20C8B" w:rsidP="00824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Планирование и проведение дежурства в местах массового отдыха населения, в том числе </w:t>
            </w:r>
            <w:r w:rsidR="000778F5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495" w:type="dxa"/>
            <w:shd w:val="clear" w:color="auto" w:fill="auto"/>
          </w:tcPr>
          <w:p w14:paraId="15DAF1C8" w14:textId="00BCC086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купальный сезон</w:t>
            </w:r>
          </w:p>
        </w:tc>
        <w:tc>
          <w:tcPr>
            <w:tcW w:w="3750" w:type="dxa"/>
            <w:shd w:val="clear" w:color="auto" w:fill="auto"/>
          </w:tcPr>
          <w:p w14:paraId="0B7A48B8" w14:textId="0D8C6558" w:rsidR="00B54044" w:rsidRDefault="00B20C8B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="00B54044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D44841F" w14:textId="50C893E2" w:rsidR="00B54044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 xml:space="preserve">департамент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D1C79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93A1383" w14:textId="68B827F3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0778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ОМВД России</w:t>
            </w:r>
          </w:p>
          <w:p w14:paraId="740B7E26" w14:textId="7BE182D2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Нефтеюганскому району</w:t>
            </w:r>
            <w:r w:rsidR="00237558">
              <w:rPr>
                <w:rFonts w:ascii="Times New Roman" w:hAnsi="Times New Roman"/>
                <w:sz w:val="26"/>
                <w:szCs w:val="26"/>
              </w:rPr>
              <w:t xml:space="preserve"> (далее</w:t>
            </w:r>
            <w:r w:rsidR="00B20C8B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237558">
              <w:rPr>
                <w:rFonts w:ascii="Times New Roman" w:hAnsi="Times New Roman"/>
                <w:sz w:val="26"/>
                <w:szCs w:val="26"/>
              </w:rPr>
              <w:t xml:space="preserve"> ОМВД) </w:t>
            </w:r>
            <w:r w:rsidR="000778F5">
              <w:rPr>
                <w:rFonts w:ascii="Times New Roman" w:hAnsi="Times New Roman"/>
                <w:sz w:val="26"/>
                <w:szCs w:val="26"/>
              </w:rPr>
              <w:br/>
            </w:r>
            <w:r w:rsidR="00237558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C4202DA" w14:textId="5096BABF" w:rsidR="00B54044" w:rsidRPr="00A7720D" w:rsidRDefault="0078409B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</w:t>
            </w:r>
            <w:r w:rsidR="008B3467"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ГИМС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ГУ МЧС России по ХМАО-Югре 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B54044" w:rsidRPr="00A7720D" w14:paraId="3899CF0A" w14:textId="77777777" w:rsidTr="000778F5">
        <w:tc>
          <w:tcPr>
            <w:tcW w:w="562" w:type="dxa"/>
            <w:shd w:val="clear" w:color="auto" w:fill="auto"/>
          </w:tcPr>
          <w:p w14:paraId="0F05FA1E" w14:textId="737DDE9C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73590E56" w14:textId="4FAEFD31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Организ</w:t>
            </w:r>
            <w:r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выявлению </w:t>
            </w:r>
            <w:r w:rsidR="00E31718">
              <w:rPr>
                <w:rFonts w:ascii="Times New Roman" w:hAnsi="Times New Roman"/>
                <w:sz w:val="26"/>
                <w:szCs w:val="26"/>
              </w:rPr>
              <w:t>н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есанкционированных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мест отдыха граждан на водоёмах, принят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необходимы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мер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направленны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на обустройств</w:t>
            </w:r>
            <w:r w:rsidR="00B20C8B">
              <w:rPr>
                <w:rFonts w:ascii="Times New Roman" w:hAnsi="Times New Roman"/>
                <w:sz w:val="26"/>
                <w:szCs w:val="26"/>
              </w:rPr>
              <w:t>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и открыти</w:t>
            </w:r>
            <w:r w:rsidR="00B20C8B">
              <w:rPr>
                <w:rFonts w:ascii="Times New Roman" w:hAnsi="Times New Roman"/>
                <w:sz w:val="26"/>
                <w:szCs w:val="26"/>
              </w:rPr>
              <w:t>е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безопасных мест отдыха населения </w:t>
            </w:r>
            <w:r>
              <w:rPr>
                <w:rFonts w:ascii="Times New Roman" w:hAnsi="Times New Roman"/>
                <w:sz w:val="26"/>
                <w:szCs w:val="26"/>
              </w:rPr>
              <w:t>на водоёмах</w:t>
            </w:r>
          </w:p>
        </w:tc>
        <w:tc>
          <w:tcPr>
            <w:tcW w:w="1495" w:type="dxa"/>
            <w:shd w:val="clear" w:color="auto" w:fill="auto"/>
          </w:tcPr>
          <w:p w14:paraId="3A87F759" w14:textId="61A49913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купальный сезон</w:t>
            </w:r>
          </w:p>
        </w:tc>
        <w:tc>
          <w:tcPr>
            <w:tcW w:w="3750" w:type="dxa"/>
            <w:shd w:val="clear" w:color="auto" w:fill="auto"/>
          </w:tcPr>
          <w:p w14:paraId="0D28DFC9" w14:textId="143E6BA5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B20C8B">
              <w:rPr>
                <w:rFonts w:ascii="Times New Roman" w:hAnsi="Times New Roman"/>
                <w:sz w:val="26"/>
                <w:szCs w:val="26"/>
              </w:rPr>
              <w:t>ОМСУ поселений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1EF2A9BA" w14:textId="7758C420" w:rsidR="00B20C8B" w:rsidRDefault="0078409B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Центр </w:t>
            </w:r>
            <w:r w:rsidR="00237558">
              <w:rPr>
                <w:rFonts w:ascii="Times New Roman" w:hAnsi="Times New Roman"/>
                <w:sz w:val="26"/>
                <w:szCs w:val="26"/>
              </w:rPr>
              <w:t xml:space="preserve">ГИМС </w:t>
            </w:r>
            <w:r w:rsidR="00B20C8B">
              <w:rPr>
                <w:rFonts w:ascii="Times New Roman" w:hAnsi="Times New Roman"/>
                <w:sz w:val="26"/>
                <w:szCs w:val="26"/>
              </w:rPr>
              <w:t>ГУ МЧС России по ХМАО-Югре</w:t>
            </w:r>
          </w:p>
          <w:p w14:paraId="741DDC50" w14:textId="47F50CA3" w:rsidR="00B54044" w:rsidRPr="00A7720D" w:rsidRDefault="00237558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(по согласованию) </w:t>
            </w:r>
          </w:p>
        </w:tc>
      </w:tr>
      <w:tr w:rsidR="00B54044" w:rsidRPr="00A7720D" w14:paraId="08B4099E" w14:textId="77777777" w:rsidTr="000778F5">
        <w:tc>
          <w:tcPr>
            <w:tcW w:w="562" w:type="dxa"/>
            <w:shd w:val="clear" w:color="auto" w:fill="auto"/>
          </w:tcPr>
          <w:p w14:paraId="7FA894B6" w14:textId="0B9C5AE5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015E0168" w14:textId="4EFE936C" w:rsidR="00B54044" w:rsidRPr="00086872" w:rsidRDefault="00DE0F4C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B54044" w:rsidRPr="00086872">
              <w:rPr>
                <w:rFonts w:ascii="Times New Roman" w:hAnsi="Times New Roman"/>
                <w:sz w:val="26"/>
                <w:szCs w:val="26"/>
              </w:rPr>
              <w:t xml:space="preserve">роведение мероприятий </w:t>
            </w:r>
            <w:r w:rsidR="00B54044">
              <w:rPr>
                <w:rFonts w:ascii="Times New Roman" w:hAnsi="Times New Roman"/>
                <w:sz w:val="26"/>
                <w:szCs w:val="26"/>
              </w:rPr>
              <w:br/>
            </w:r>
            <w:r w:rsidR="00B54044" w:rsidRPr="00086872">
              <w:rPr>
                <w:rFonts w:ascii="Times New Roman" w:hAnsi="Times New Roman"/>
                <w:sz w:val="26"/>
                <w:szCs w:val="26"/>
              </w:rPr>
              <w:t>по обучению правилам безопасного</w:t>
            </w:r>
            <w:r w:rsidR="00B540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4044" w:rsidRPr="00086872">
              <w:rPr>
                <w:rFonts w:ascii="Times New Roman" w:hAnsi="Times New Roman"/>
                <w:sz w:val="26"/>
                <w:szCs w:val="26"/>
              </w:rPr>
              <w:t xml:space="preserve">поведения на воде </w:t>
            </w:r>
            <w:r w:rsidR="00B54044">
              <w:rPr>
                <w:rFonts w:ascii="Times New Roman" w:hAnsi="Times New Roman"/>
                <w:sz w:val="26"/>
                <w:szCs w:val="26"/>
              </w:rPr>
              <w:br/>
            </w:r>
            <w:r w:rsidR="00B54044" w:rsidRPr="00086872">
              <w:rPr>
                <w:rFonts w:ascii="Times New Roman" w:hAnsi="Times New Roman"/>
                <w:sz w:val="26"/>
                <w:szCs w:val="26"/>
              </w:rPr>
              <w:t>в детских лагерях</w:t>
            </w:r>
            <w:r w:rsidR="00A13116">
              <w:rPr>
                <w:rFonts w:ascii="Times New Roman" w:hAnsi="Times New Roman"/>
                <w:sz w:val="26"/>
                <w:szCs w:val="26"/>
              </w:rPr>
              <w:t xml:space="preserve"> дневного пребывания</w:t>
            </w:r>
            <w:r w:rsidR="00B5404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54044" w:rsidRPr="00086872">
              <w:rPr>
                <w:rFonts w:ascii="Times New Roman" w:hAnsi="Times New Roman"/>
                <w:sz w:val="26"/>
                <w:szCs w:val="26"/>
              </w:rPr>
              <w:t>Проведение профилактических</w:t>
            </w:r>
          </w:p>
          <w:p w14:paraId="0E68ACDB" w14:textId="77777777" w:rsidR="00B54044" w:rsidRPr="00086872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 xml:space="preserve">бесед с детьми и их родителями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086872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6872">
              <w:rPr>
                <w:rFonts w:ascii="Times New Roman" w:hAnsi="Times New Roman"/>
                <w:sz w:val="26"/>
                <w:szCs w:val="26"/>
              </w:rPr>
              <w:t>правилах безопасного поведения</w:t>
            </w:r>
          </w:p>
          <w:p w14:paraId="60BBF844" w14:textId="77777777" w:rsidR="00B54044" w:rsidRPr="00086872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на воде с целью исключения</w:t>
            </w:r>
          </w:p>
          <w:p w14:paraId="26304293" w14:textId="77777777" w:rsidR="00B54044" w:rsidRPr="00086872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нахождения несовершеннолетних</w:t>
            </w:r>
          </w:p>
          <w:p w14:paraId="2476D8EC" w14:textId="77777777" w:rsidR="00B54044" w:rsidRPr="00086872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без присмотра взрослых вблизи</w:t>
            </w:r>
          </w:p>
          <w:p w14:paraId="7E6C8F33" w14:textId="77777777" w:rsidR="00B54044" w:rsidRPr="00A7720D" w:rsidRDefault="00B54044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6872">
              <w:rPr>
                <w:rFonts w:ascii="Times New Roman" w:hAnsi="Times New Roman"/>
                <w:sz w:val="26"/>
                <w:szCs w:val="26"/>
              </w:rPr>
              <w:t>водоёмов</w:t>
            </w:r>
          </w:p>
        </w:tc>
        <w:tc>
          <w:tcPr>
            <w:tcW w:w="1495" w:type="dxa"/>
            <w:shd w:val="clear" w:color="auto" w:fill="auto"/>
          </w:tcPr>
          <w:p w14:paraId="25BEA3F2" w14:textId="77777777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1DA43DAD" w14:textId="75CA0EFB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B4A69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.06.202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DEE99E" w14:textId="31B83C9B" w:rsidR="00B54044" w:rsidRPr="00A7720D" w:rsidRDefault="00B54044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</w:t>
            </w:r>
            <w:r w:rsidR="00A95EFD">
              <w:rPr>
                <w:rFonts w:ascii="Times New Roman" w:hAnsi="Times New Roman"/>
                <w:sz w:val="26"/>
                <w:szCs w:val="26"/>
              </w:rPr>
              <w:t>0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A95EF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42B52F16" w14:textId="02915036" w:rsidR="00B54044" w:rsidRPr="00A7720D" w:rsidRDefault="00B54044" w:rsidP="00B5404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14:paraId="3BDC2CEB" w14:textId="2F129F0F" w:rsidR="00B54044" w:rsidRPr="00A7720D" w:rsidRDefault="00B54044" w:rsidP="00B54044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409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</w:t>
            </w:r>
            <w:r w:rsidR="008B3467" w:rsidRPr="008B3467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ГИМС</w:t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ГУ МЧС России по ХМАО-Югре 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</w:r>
            <w:r w:rsidR="00237558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(по согласованию) </w:t>
            </w:r>
          </w:p>
        </w:tc>
      </w:tr>
      <w:tr w:rsidR="008D0AE7" w:rsidRPr="00A7720D" w14:paraId="17914161" w14:textId="77777777" w:rsidTr="000778F5">
        <w:tc>
          <w:tcPr>
            <w:tcW w:w="562" w:type="dxa"/>
            <w:shd w:val="clear" w:color="auto" w:fill="auto"/>
          </w:tcPr>
          <w:p w14:paraId="7DE1A87E" w14:textId="08446020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370832BD" w14:textId="7FC25D4A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6D5A">
              <w:rPr>
                <w:rFonts w:ascii="Times New Roman" w:hAnsi="Times New Roman"/>
                <w:sz w:val="26"/>
                <w:szCs w:val="26"/>
              </w:rPr>
              <w:t xml:space="preserve">Информирование населения через средства массовой информации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</w:rPr>
              <w:t xml:space="preserve">о мероприятиях, проводимых </w:t>
            </w:r>
            <w:r w:rsidR="000778F5">
              <w:rPr>
                <w:rFonts w:ascii="Times New Roman" w:hAnsi="Times New Roman"/>
                <w:sz w:val="26"/>
                <w:szCs w:val="26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</w:rPr>
              <w:t xml:space="preserve">в ходе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месячника безопасности </w:t>
            </w:r>
            <w:r w:rsidR="000778F5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на водных объектах и мерах безопасности на водных объектах</w:t>
            </w:r>
            <w:r w:rsidR="00B20C8B">
              <w:rPr>
                <w:rFonts w:ascii="Times New Roman" w:hAnsi="Times New Roman"/>
                <w:sz w:val="26"/>
                <w:szCs w:val="26"/>
              </w:rPr>
              <w:t>, а также ответственности за нарушение правил охраны жизни и здоровья</w:t>
            </w:r>
          </w:p>
          <w:p w14:paraId="5509EF85" w14:textId="22D3EBC2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  <w:shd w:val="clear" w:color="auto" w:fill="auto"/>
          </w:tcPr>
          <w:p w14:paraId="318DB661" w14:textId="2729D056" w:rsidR="008D0AE7" w:rsidRPr="00A7720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купальный сезон</w:t>
            </w:r>
          </w:p>
        </w:tc>
        <w:tc>
          <w:tcPr>
            <w:tcW w:w="3750" w:type="dxa"/>
            <w:shd w:val="clear" w:color="auto" w:fill="auto"/>
          </w:tcPr>
          <w:p w14:paraId="710F4891" w14:textId="3681891F" w:rsidR="00B20C8B" w:rsidRPr="00B20C8B" w:rsidRDefault="00B20C8B" w:rsidP="00B20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20C8B">
              <w:rPr>
                <w:rFonts w:ascii="Times New Roman" w:hAnsi="Times New Roman"/>
                <w:sz w:val="26"/>
                <w:szCs w:val="26"/>
              </w:rPr>
              <w:t xml:space="preserve">управление по связям </w:t>
            </w:r>
            <w:r w:rsidRPr="00B20C8B">
              <w:rPr>
                <w:rFonts w:ascii="Times New Roman" w:hAnsi="Times New Roman"/>
                <w:sz w:val="26"/>
                <w:szCs w:val="26"/>
              </w:rPr>
              <w:br/>
              <w:t>с общественностью</w:t>
            </w:r>
            <w:r w:rsidRPr="00B20C8B">
              <w:t xml:space="preserve"> </w:t>
            </w:r>
            <w:r w:rsidRPr="00B20C8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0778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0C8B">
              <w:rPr>
                <w:rFonts w:ascii="Times New Roman" w:hAnsi="Times New Roman"/>
                <w:sz w:val="26"/>
                <w:szCs w:val="26"/>
              </w:rPr>
              <w:t xml:space="preserve">Нефтеюганского района, </w:t>
            </w:r>
          </w:p>
          <w:p w14:paraId="725FCAE6" w14:textId="77777777" w:rsidR="00B20C8B" w:rsidRPr="00B20C8B" w:rsidRDefault="00B20C8B" w:rsidP="00B20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20C8B">
              <w:rPr>
                <w:rFonts w:ascii="Times New Roman" w:hAnsi="Times New Roman"/>
                <w:sz w:val="26"/>
                <w:szCs w:val="26"/>
              </w:rPr>
              <w:t>МКУ «Управление по делам администрации Нефтеюганского района»,</w:t>
            </w:r>
          </w:p>
          <w:p w14:paraId="5FF7CCDE" w14:textId="77777777" w:rsidR="00B20C8B" w:rsidRPr="00B20C8B" w:rsidRDefault="00B20C8B" w:rsidP="00B20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20C8B">
              <w:rPr>
                <w:rFonts w:ascii="Times New Roman" w:hAnsi="Times New Roman"/>
                <w:sz w:val="26"/>
                <w:szCs w:val="26"/>
              </w:rPr>
              <w:t>ОМСУ поселений,</w:t>
            </w:r>
          </w:p>
          <w:p w14:paraId="2B2DCFFF" w14:textId="227635A4" w:rsidR="008D0AE7" w:rsidRPr="00B20C8B" w:rsidRDefault="00B20C8B" w:rsidP="00B20C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Центр ГИМС ГУ МЧС России по ХМАО-Югре </w:t>
            </w:r>
            <w:r w:rsidR="000778F5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br/>
            </w:r>
            <w:r w:rsidRPr="00B20C8B">
              <w:rPr>
                <w:rStyle w:val="af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8D0AE7" w:rsidRPr="00A7720D" w14:paraId="629601CF" w14:textId="77777777" w:rsidTr="000778F5">
        <w:trPr>
          <w:trHeight w:val="331"/>
        </w:trPr>
        <w:tc>
          <w:tcPr>
            <w:tcW w:w="562" w:type="dxa"/>
            <w:shd w:val="clear" w:color="auto" w:fill="auto"/>
          </w:tcPr>
          <w:p w14:paraId="3A85F49D" w14:textId="22DDAE39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41F0174E" w14:textId="5945FFB5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Организация и проведение патрулирования комиссией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делам несовершеннолетних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защите их прав Нефтеюганского района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совместно с представителями ОМВД </w:t>
            </w:r>
            <w:r w:rsidR="000778F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(по согласованию) представителями Центра ГИМС (по согласованию) </w:t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водных объектов, осуществление выходов в семьи, в том числе находящихся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социально – опасном положении, с проведением разъяснительной работы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родителями (законными представителями),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ответственности за жизнь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>и здоровье детей (о недопущении оставления детей без присмотра вблизи водоемов, а также любых травмоопасных местах, представляющих угрозу жизни</w:t>
            </w:r>
            <w:r w:rsidR="003E550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778F5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3E550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</w:t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>здоровью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4F7CF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 интересов несовершеннолетних</w:t>
            </w:r>
            <w:r w:rsidRPr="007D6D5A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14:paraId="47D190CC" w14:textId="77777777" w:rsidR="008D0AE7" w:rsidRPr="001C7D8B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4DACCADC" w14:textId="77777777" w:rsidR="008D0AE7" w:rsidRPr="001C7D8B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BAECF8" w14:textId="78EF3136" w:rsidR="008D0AE7" w:rsidRPr="00A7720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по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2AFE17B3" w14:textId="77777777" w:rsidR="008D0AE7" w:rsidRPr="001C7D8B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 xml:space="preserve"> по делам</w:t>
            </w:r>
          </w:p>
          <w:p w14:paraId="2DF67291" w14:textId="2BF4A414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несовершеннолетних, защите 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7D8B">
              <w:rPr>
                <w:rFonts w:ascii="Times New Roman" w:hAnsi="Times New Roman"/>
                <w:sz w:val="26"/>
                <w:szCs w:val="26"/>
              </w:rPr>
              <w:t>прав Нефтеюганского района</w:t>
            </w:r>
          </w:p>
        </w:tc>
      </w:tr>
      <w:tr w:rsidR="008D0AE7" w:rsidRPr="00A7720D" w14:paraId="284704C0" w14:textId="77777777" w:rsidTr="000778F5">
        <w:trPr>
          <w:trHeight w:val="1292"/>
        </w:trPr>
        <w:tc>
          <w:tcPr>
            <w:tcW w:w="562" w:type="dxa"/>
            <w:shd w:val="clear" w:color="auto" w:fill="auto"/>
          </w:tcPr>
          <w:p w14:paraId="2FD059F0" w14:textId="04FF238C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671709B4" w14:textId="2CE7CC2D" w:rsidR="008D0AE7" w:rsidRPr="003E5509" w:rsidRDefault="003E5509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550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Трансляция </w:t>
            </w:r>
            <w:r w:rsidR="00E951E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готовых видеороликов по вопросам безопасности на водных объектах взрослых и детей </w:t>
            </w:r>
          </w:p>
        </w:tc>
        <w:tc>
          <w:tcPr>
            <w:tcW w:w="1495" w:type="dxa"/>
            <w:shd w:val="clear" w:color="auto" w:fill="auto"/>
          </w:tcPr>
          <w:p w14:paraId="7BB71218" w14:textId="77777777" w:rsidR="008D0AE7" w:rsidRPr="006C0AB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14:paraId="393E0F84" w14:textId="77777777" w:rsidR="008D0AE7" w:rsidRPr="006C0AB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C6D052B" w14:textId="1CE60AE7" w:rsidR="008D0AE7" w:rsidRPr="00A7720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ABD">
              <w:rPr>
                <w:rFonts w:ascii="Times New Roman" w:hAnsi="Times New Roman"/>
                <w:sz w:val="26"/>
                <w:szCs w:val="26"/>
              </w:rPr>
              <w:t>по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50" w:type="dxa"/>
            <w:shd w:val="clear" w:color="auto" w:fill="auto"/>
          </w:tcPr>
          <w:p w14:paraId="74C0ECBD" w14:textId="01FB25B2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 xml:space="preserve">по связям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6C0ABD">
              <w:rPr>
                <w:rFonts w:ascii="Times New Roman" w:hAnsi="Times New Roman"/>
                <w:sz w:val="26"/>
                <w:szCs w:val="26"/>
              </w:rPr>
              <w:t>с общественностью</w:t>
            </w:r>
            <w:r>
              <w:t xml:space="preserve"> </w:t>
            </w:r>
            <w:r w:rsidRPr="006C0ABD">
              <w:rPr>
                <w:rFonts w:ascii="Times New Roman" w:hAnsi="Times New Roman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8D0AE7" w:rsidRPr="00A7720D" w14:paraId="5708E036" w14:textId="77777777" w:rsidTr="000778F5">
        <w:trPr>
          <w:trHeight w:val="1747"/>
        </w:trPr>
        <w:tc>
          <w:tcPr>
            <w:tcW w:w="562" w:type="dxa"/>
            <w:shd w:val="clear" w:color="auto" w:fill="auto"/>
          </w:tcPr>
          <w:p w14:paraId="478DF76A" w14:textId="5B818F5A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0D6663FB" w14:textId="77777777" w:rsidR="008D0AE7" w:rsidRPr="00A7720D" w:rsidRDefault="008D0AE7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Результаты работы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</w:t>
            </w: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месячника безопасности людей </w:t>
            </w:r>
          </w:p>
          <w:p w14:paraId="2C1659A5" w14:textId="77777777" w:rsidR="008D0AE7" w:rsidRPr="00A7720D" w:rsidRDefault="008D0AE7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14:paraId="7079D107" w14:textId="77777777" w:rsidR="008D0AE7" w:rsidRPr="00A7720D" w:rsidRDefault="008D0AE7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14:paraId="0C54DB54" w14:textId="77777777" w:rsidR="008D0AE7" w:rsidRPr="00A7720D" w:rsidRDefault="008D0AE7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14:paraId="2C598A28" w14:textId="2E6EDAA4" w:rsidR="008D0AE7" w:rsidRPr="00A7720D" w:rsidRDefault="008D0AE7" w:rsidP="00B54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495" w:type="dxa"/>
            <w:shd w:val="clear" w:color="auto" w:fill="auto"/>
          </w:tcPr>
          <w:p w14:paraId="769F8BE5" w14:textId="77777777" w:rsidR="008D0AE7" w:rsidRPr="00A7720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14:paraId="5F57BB3C" w14:textId="61C6CD18" w:rsidR="008D0AE7" w:rsidRPr="00A7720D" w:rsidRDefault="008D0AE7" w:rsidP="00B540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50" w:type="dxa"/>
            <w:shd w:val="clear" w:color="auto" w:fill="auto"/>
          </w:tcPr>
          <w:p w14:paraId="43B6CDFB" w14:textId="630C69DB" w:rsidR="008D0AE7" w:rsidRPr="00A7720D" w:rsidRDefault="008D0AE7" w:rsidP="00B540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</w:tbl>
    <w:p w14:paraId="7CB0CF49" w14:textId="77777777" w:rsidR="00E024DD" w:rsidRDefault="00582413" w:rsidP="00A7720D">
      <w:pPr>
        <w:spacing w:after="0" w:line="240" w:lineRule="auto"/>
        <w:jc w:val="center"/>
      </w:pPr>
    </w:p>
    <w:sectPr w:rsidR="00E024DD" w:rsidSect="000778F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6A36" w14:textId="77777777" w:rsidR="00582413" w:rsidRDefault="00582413" w:rsidP="00BD619C">
      <w:pPr>
        <w:spacing w:after="0" w:line="240" w:lineRule="auto"/>
      </w:pPr>
      <w:r>
        <w:separator/>
      </w:r>
    </w:p>
  </w:endnote>
  <w:endnote w:type="continuationSeparator" w:id="0">
    <w:p w14:paraId="5E77D9AC" w14:textId="77777777" w:rsidR="00582413" w:rsidRDefault="00582413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CA1C" w14:textId="77777777" w:rsidR="00582413" w:rsidRDefault="00582413" w:rsidP="00BD619C">
      <w:pPr>
        <w:spacing w:after="0" w:line="240" w:lineRule="auto"/>
      </w:pPr>
      <w:r>
        <w:separator/>
      </w:r>
    </w:p>
  </w:footnote>
  <w:footnote w:type="continuationSeparator" w:id="0">
    <w:p w14:paraId="19539907" w14:textId="77777777" w:rsidR="00582413" w:rsidRDefault="00582413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117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60D2C44" w14:textId="77777777" w:rsidR="00AC5F36" w:rsidRPr="00AC5F36" w:rsidRDefault="00AC5F3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C5F36">
          <w:rPr>
            <w:rFonts w:ascii="Times New Roman" w:hAnsi="Times New Roman"/>
            <w:sz w:val="24"/>
            <w:szCs w:val="24"/>
          </w:rPr>
          <w:fldChar w:fldCharType="begin"/>
        </w:r>
        <w:r w:rsidRPr="00AC5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5F36">
          <w:rPr>
            <w:rFonts w:ascii="Times New Roman" w:hAnsi="Times New Roman"/>
            <w:sz w:val="24"/>
            <w:szCs w:val="24"/>
          </w:rPr>
          <w:fldChar w:fldCharType="separate"/>
        </w:r>
        <w:r w:rsidR="00B141DC">
          <w:rPr>
            <w:rFonts w:ascii="Times New Roman" w:hAnsi="Times New Roman"/>
            <w:noProof/>
            <w:sz w:val="24"/>
            <w:szCs w:val="24"/>
          </w:rPr>
          <w:t>6</w:t>
        </w:r>
        <w:r w:rsidRPr="00AC5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267F335" w14:textId="77777777"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C80325"/>
    <w:multiLevelType w:val="multilevel"/>
    <w:tmpl w:val="E6B693E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F432D64"/>
    <w:multiLevelType w:val="multilevel"/>
    <w:tmpl w:val="A45A7A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1275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B4"/>
    <w:rsid w:val="0001263C"/>
    <w:rsid w:val="00025444"/>
    <w:rsid w:val="000449B7"/>
    <w:rsid w:val="00045F0E"/>
    <w:rsid w:val="00056AE9"/>
    <w:rsid w:val="00063EC0"/>
    <w:rsid w:val="000778F5"/>
    <w:rsid w:val="00086872"/>
    <w:rsid w:val="00093313"/>
    <w:rsid w:val="000942A4"/>
    <w:rsid w:val="000B3E65"/>
    <w:rsid w:val="000B4860"/>
    <w:rsid w:val="000C5B28"/>
    <w:rsid w:val="000E4711"/>
    <w:rsid w:val="000E7D12"/>
    <w:rsid w:val="00106372"/>
    <w:rsid w:val="00107773"/>
    <w:rsid w:val="00137D04"/>
    <w:rsid w:val="00141CE7"/>
    <w:rsid w:val="0015216F"/>
    <w:rsid w:val="0015349F"/>
    <w:rsid w:val="00163B05"/>
    <w:rsid w:val="00175957"/>
    <w:rsid w:val="00175D76"/>
    <w:rsid w:val="001B1507"/>
    <w:rsid w:val="001B6D02"/>
    <w:rsid w:val="001C7D8B"/>
    <w:rsid w:val="001D7D82"/>
    <w:rsid w:val="001F78C0"/>
    <w:rsid w:val="00224CB8"/>
    <w:rsid w:val="00225C51"/>
    <w:rsid w:val="00232EF3"/>
    <w:rsid w:val="00237558"/>
    <w:rsid w:val="002452DD"/>
    <w:rsid w:val="00245E41"/>
    <w:rsid w:val="0026208D"/>
    <w:rsid w:val="00275A3C"/>
    <w:rsid w:val="00275FD4"/>
    <w:rsid w:val="00291D2A"/>
    <w:rsid w:val="002973BF"/>
    <w:rsid w:val="002A7A4D"/>
    <w:rsid w:val="002C1115"/>
    <w:rsid w:val="002D6BB5"/>
    <w:rsid w:val="002F087E"/>
    <w:rsid w:val="00305E3E"/>
    <w:rsid w:val="00306EFC"/>
    <w:rsid w:val="00316CEA"/>
    <w:rsid w:val="00342E5D"/>
    <w:rsid w:val="00353183"/>
    <w:rsid w:val="00360302"/>
    <w:rsid w:val="003739CC"/>
    <w:rsid w:val="003A6F7D"/>
    <w:rsid w:val="003A7BD8"/>
    <w:rsid w:val="003D4093"/>
    <w:rsid w:val="003E5509"/>
    <w:rsid w:val="003E621A"/>
    <w:rsid w:val="003E756A"/>
    <w:rsid w:val="003F047F"/>
    <w:rsid w:val="003F18D1"/>
    <w:rsid w:val="003F3177"/>
    <w:rsid w:val="003F5540"/>
    <w:rsid w:val="004140C8"/>
    <w:rsid w:val="00417EE7"/>
    <w:rsid w:val="0042337B"/>
    <w:rsid w:val="00443E31"/>
    <w:rsid w:val="004601D2"/>
    <w:rsid w:val="00470F4C"/>
    <w:rsid w:val="004807D7"/>
    <w:rsid w:val="0049313E"/>
    <w:rsid w:val="004D2B96"/>
    <w:rsid w:val="004F6793"/>
    <w:rsid w:val="004F7CFF"/>
    <w:rsid w:val="00505C1E"/>
    <w:rsid w:val="00522888"/>
    <w:rsid w:val="00533377"/>
    <w:rsid w:val="00536400"/>
    <w:rsid w:val="00542154"/>
    <w:rsid w:val="00550795"/>
    <w:rsid w:val="00551FE2"/>
    <w:rsid w:val="00554EE7"/>
    <w:rsid w:val="00582413"/>
    <w:rsid w:val="005938D7"/>
    <w:rsid w:val="005A0AAB"/>
    <w:rsid w:val="005D2373"/>
    <w:rsid w:val="005D4E05"/>
    <w:rsid w:val="005F5A96"/>
    <w:rsid w:val="00603563"/>
    <w:rsid w:val="00605DE6"/>
    <w:rsid w:val="00611E06"/>
    <w:rsid w:val="006264E5"/>
    <w:rsid w:val="0062735E"/>
    <w:rsid w:val="00652D33"/>
    <w:rsid w:val="00666D15"/>
    <w:rsid w:val="00672725"/>
    <w:rsid w:val="0068062D"/>
    <w:rsid w:val="006927E8"/>
    <w:rsid w:val="006B2F73"/>
    <w:rsid w:val="006B3DCF"/>
    <w:rsid w:val="006C0ABD"/>
    <w:rsid w:val="006C5547"/>
    <w:rsid w:val="006D140A"/>
    <w:rsid w:val="006E1779"/>
    <w:rsid w:val="006F1C10"/>
    <w:rsid w:val="007042AE"/>
    <w:rsid w:val="00736CB3"/>
    <w:rsid w:val="00740541"/>
    <w:rsid w:val="00742846"/>
    <w:rsid w:val="00766D89"/>
    <w:rsid w:val="007760C4"/>
    <w:rsid w:val="00777254"/>
    <w:rsid w:val="0078409B"/>
    <w:rsid w:val="007919E9"/>
    <w:rsid w:val="007946B9"/>
    <w:rsid w:val="007A0623"/>
    <w:rsid w:val="007C4107"/>
    <w:rsid w:val="007C7667"/>
    <w:rsid w:val="007D1C79"/>
    <w:rsid w:val="007D491B"/>
    <w:rsid w:val="007D6D5A"/>
    <w:rsid w:val="007F2E0D"/>
    <w:rsid w:val="00814EB4"/>
    <w:rsid w:val="00816FDF"/>
    <w:rsid w:val="00824A5B"/>
    <w:rsid w:val="00837FBB"/>
    <w:rsid w:val="00854E34"/>
    <w:rsid w:val="00864FFD"/>
    <w:rsid w:val="00884D87"/>
    <w:rsid w:val="00885A01"/>
    <w:rsid w:val="00892D21"/>
    <w:rsid w:val="008A6D1E"/>
    <w:rsid w:val="008B3467"/>
    <w:rsid w:val="008B3AA7"/>
    <w:rsid w:val="008C12E1"/>
    <w:rsid w:val="008C13B9"/>
    <w:rsid w:val="008C350E"/>
    <w:rsid w:val="008D0AE7"/>
    <w:rsid w:val="008D338C"/>
    <w:rsid w:val="008F0C82"/>
    <w:rsid w:val="00903EE8"/>
    <w:rsid w:val="00915D02"/>
    <w:rsid w:val="009302AD"/>
    <w:rsid w:val="00934BC1"/>
    <w:rsid w:val="009354D4"/>
    <w:rsid w:val="00956026"/>
    <w:rsid w:val="00960043"/>
    <w:rsid w:val="00962635"/>
    <w:rsid w:val="00966E5E"/>
    <w:rsid w:val="0097126A"/>
    <w:rsid w:val="0097444E"/>
    <w:rsid w:val="00985449"/>
    <w:rsid w:val="00993EE7"/>
    <w:rsid w:val="00994C92"/>
    <w:rsid w:val="009A18F0"/>
    <w:rsid w:val="009A6ED9"/>
    <w:rsid w:val="009B4A69"/>
    <w:rsid w:val="009D4CE2"/>
    <w:rsid w:val="009E79B8"/>
    <w:rsid w:val="00A00027"/>
    <w:rsid w:val="00A13116"/>
    <w:rsid w:val="00A25F0E"/>
    <w:rsid w:val="00A54722"/>
    <w:rsid w:val="00A627ED"/>
    <w:rsid w:val="00A7720D"/>
    <w:rsid w:val="00A77336"/>
    <w:rsid w:val="00A77A7D"/>
    <w:rsid w:val="00A82ADC"/>
    <w:rsid w:val="00A95EFD"/>
    <w:rsid w:val="00AA3A7E"/>
    <w:rsid w:val="00AB1204"/>
    <w:rsid w:val="00AB1B82"/>
    <w:rsid w:val="00AB22FF"/>
    <w:rsid w:val="00AC5F36"/>
    <w:rsid w:val="00B0694B"/>
    <w:rsid w:val="00B0719B"/>
    <w:rsid w:val="00B1180E"/>
    <w:rsid w:val="00B141DC"/>
    <w:rsid w:val="00B20C8B"/>
    <w:rsid w:val="00B25FC6"/>
    <w:rsid w:val="00B53027"/>
    <w:rsid w:val="00B54044"/>
    <w:rsid w:val="00B63BB4"/>
    <w:rsid w:val="00B81691"/>
    <w:rsid w:val="00B90655"/>
    <w:rsid w:val="00B918FA"/>
    <w:rsid w:val="00BA311D"/>
    <w:rsid w:val="00BD619C"/>
    <w:rsid w:val="00BD67D4"/>
    <w:rsid w:val="00BE7D3E"/>
    <w:rsid w:val="00BF228E"/>
    <w:rsid w:val="00BF3F45"/>
    <w:rsid w:val="00C404B7"/>
    <w:rsid w:val="00C4079D"/>
    <w:rsid w:val="00C42C6E"/>
    <w:rsid w:val="00C62D36"/>
    <w:rsid w:val="00C662B6"/>
    <w:rsid w:val="00C66574"/>
    <w:rsid w:val="00C76221"/>
    <w:rsid w:val="00C936EA"/>
    <w:rsid w:val="00CB26E7"/>
    <w:rsid w:val="00CF1AD4"/>
    <w:rsid w:val="00D0285D"/>
    <w:rsid w:val="00D122D9"/>
    <w:rsid w:val="00D16A4D"/>
    <w:rsid w:val="00D35A39"/>
    <w:rsid w:val="00D50CC8"/>
    <w:rsid w:val="00D5358C"/>
    <w:rsid w:val="00D86E25"/>
    <w:rsid w:val="00DB24F5"/>
    <w:rsid w:val="00DB5C3C"/>
    <w:rsid w:val="00DB6B64"/>
    <w:rsid w:val="00DE0F4C"/>
    <w:rsid w:val="00DF11E7"/>
    <w:rsid w:val="00DF295F"/>
    <w:rsid w:val="00DF3FE8"/>
    <w:rsid w:val="00E05D4D"/>
    <w:rsid w:val="00E06A9D"/>
    <w:rsid w:val="00E27C6A"/>
    <w:rsid w:val="00E31718"/>
    <w:rsid w:val="00E439D6"/>
    <w:rsid w:val="00E56AB2"/>
    <w:rsid w:val="00E62B15"/>
    <w:rsid w:val="00E82806"/>
    <w:rsid w:val="00E911A5"/>
    <w:rsid w:val="00E93148"/>
    <w:rsid w:val="00E9417E"/>
    <w:rsid w:val="00E951E5"/>
    <w:rsid w:val="00EA55AB"/>
    <w:rsid w:val="00EB1B91"/>
    <w:rsid w:val="00EB24A9"/>
    <w:rsid w:val="00ED1138"/>
    <w:rsid w:val="00ED48A2"/>
    <w:rsid w:val="00ED65C5"/>
    <w:rsid w:val="00EE3A87"/>
    <w:rsid w:val="00F056F5"/>
    <w:rsid w:val="00F24345"/>
    <w:rsid w:val="00F927F8"/>
    <w:rsid w:val="00F97307"/>
    <w:rsid w:val="00F97EFA"/>
    <w:rsid w:val="00FB4928"/>
    <w:rsid w:val="00FB7EFF"/>
    <w:rsid w:val="00FD76F6"/>
    <w:rsid w:val="00FE2D53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03EA"/>
  <w15:docId w15:val="{5CE7A296-D5EB-4C14-B604-2B446A2B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F6793"/>
    <w:pPr>
      <w:ind w:left="720"/>
      <w:contextualSpacing/>
    </w:pPr>
  </w:style>
  <w:style w:type="character" w:styleId="af">
    <w:name w:val="Strong"/>
    <w:basedOn w:val="a0"/>
    <w:uiPriority w:val="22"/>
    <w:qFormat/>
    <w:rsid w:val="008B34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56F0B3BB3A43C2164E7107F740AEB5857F3291299AFDFF20E7EB447588CA7E19f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56F0B3BB3A43C2164E6F0AE12CF9BA82706A9F2197F4A17DB8B0192281C029DABF0A98720EBFCE1Bf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56F0B3BB3A43C2164E6F0AE12CF9BA82706A9D2896F4A17DB8B0192281C029DABF0A19f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BF93-19C6-4160-9943-04AA321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Камчугов Александр Владимирович</dc:creator>
  <cp:lastModifiedBy>Лукашева Лариса Александровна</cp:lastModifiedBy>
  <cp:revision>2</cp:revision>
  <cp:lastPrinted>2024-05-28T04:47:00Z</cp:lastPrinted>
  <dcterms:created xsi:type="dcterms:W3CDTF">2024-05-29T06:09:00Z</dcterms:created>
  <dcterms:modified xsi:type="dcterms:W3CDTF">2024-05-29T06:09:00Z</dcterms:modified>
</cp:coreProperties>
</file>