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341F8" w14:textId="77777777" w:rsidR="00071CC9" w:rsidRPr="0024203C" w:rsidRDefault="00071CC9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39AE42B" wp14:editId="08300FCE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69E9D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DBFA680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C6388EB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1886222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829861E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C0B2FF2" w14:textId="77777777" w:rsidR="00071CC9" w:rsidRPr="0024203C" w:rsidRDefault="00071CC9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71CC9" w:rsidRPr="004933B8" w14:paraId="7DAC9E9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43B4B48" w14:textId="77777777" w:rsidR="00071CC9" w:rsidRPr="004933B8" w:rsidRDefault="00071CC9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13.11.2024</w:t>
            </w:r>
          </w:p>
        </w:tc>
        <w:tc>
          <w:tcPr>
            <w:tcW w:w="6595" w:type="dxa"/>
          </w:tcPr>
          <w:p w14:paraId="71C3C013" w14:textId="0A64EB61" w:rsidR="00071CC9" w:rsidRPr="004933B8" w:rsidRDefault="00071CC9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2005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24C490A" w14:textId="77777777" w:rsidR="00071CC9" w:rsidRPr="004933B8" w:rsidRDefault="00071CC9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933B8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7D634FFE" w14:textId="77777777" w:rsidR="00266D52" w:rsidRDefault="00266D52" w:rsidP="008472EA">
      <w:pPr>
        <w:pStyle w:val="a4"/>
        <w:rPr>
          <w:b w:val="0"/>
          <w:szCs w:val="26"/>
        </w:rPr>
      </w:pPr>
    </w:p>
    <w:p w14:paraId="4663708D" w14:textId="77777777" w:rsidR="00266D52" w:rsidRDefault="00266D52" w:rsidP="008472EA">
      <w:pPr>
        <w:pStyle w:val="a4"/>
        <w:rPr>
          <w:b w:val="0"/>
          <w:szCs w:val="26"/>
        </w:rPr>
      </w:pPr>
    </w:p>
    <w:p w14:paraId="3D3285E1" w14:textId="5AC747D0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266D52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651D8F" w:rsidRPr="00651D8F">
        <w:rPr>
          <w:b w:val="0"/>
          <w:szCs w:val="26"/>
        </w:rPr>
        <w:t xml:space="preserve">Мост через протоку Пойк на подъезде к кусту № 53. </w:t>
      </w:r>
      <w:r w:rsidR="00266D52">
        <w:rPr>
          <w:b w:val="0"/>
          <w:szCs w:val="26"/>
        </w:rPr>
        <w:br/>
      </w:r>
      <w:r w:rsidR="00651D8F" w:rsidRPr="00651D8F">
        <w:rPr>
          <w:b w:val="0"/>
          <w:szCs w:val="26"/>
        </w:rPr>
        <w:t>Правдинское месторождение</w:t>
      </w:r>
      <w:r w:rsidRPr="00A8761E">
        <w:rPr>
          <w:b w:val="0"/>
          <w:szCs w:val="26"/>
        </w:rPr>
        <w:t>»</w:t>
      </w:r>
    </w:p>
    <w:p w14:paraId="5646EBDE" w14:textId="3DEE07AF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A9A90D" w14:textId="77777777" w:rsidR="00266D52" w:rsidRPr="00A8761E" w:rsidRDefault="00266D5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C7E91DB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266D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266D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266D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266D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51D8F">
        <w:rPr>
          <w:rFonts w:ascii="Times New Roman" w:eastAsia="Times New Roman" w:hAnsi="Times New Roman" w:cs="Times New Roman"/>
          <w:sz w:val="26"/>
          <w:szCs w:val="26"/>
          <w:lang w:eastAsia="ru-RU"/>
        </w:rPr>
        <w:t>28.10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51D8F">
        <w:rPr>
          <w:rFonts w:ascii="Times New Roman" w:eastAsia="Times New Roman" w:hAnsi="Times New Roman" w:cs="Times New Roman"/>
          <w:sz w:val="26"/>
          <w:szCs w:val="26"/>
          <w:lang w:eastAsia="ru-RU"/>
        </w:rPr>
        <w:t>1810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651D8F" w:rsidRPr="00651D8F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 через протоку Пойк на подъезде к кусту № 53. Правдинское месторождение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51D8F">
        <w:rPr>
          <w:rFonts w:ascii="Times New Roman" w:hAnsi="Times New Roman" w:cs="Times New Roman"/>
          <w:color w:val="000000" w:themeColor="text1"/>
          <w:sz w:val="26"/>
          <w:szCs w:val="26"/>
        </w:rPr>
        <w:t>07.11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1D8F">
        <w:rPr>
          <w:rFonts w:ascii="Times New Roman" w:eastAsia="Times New Roman" w:hAnsi="Times New Roman" w:cs="Times New Roman"/>
          <w:sz w:val="26"/>
          <w:szCs w:val="26"/>
          <w:lang w:eastAsia="ru-RU"/>
        </w:rPr>
        <w:t>4791238612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78162C0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266D52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51D8F" w:rsidRPr="00651D8F">
        <w:rPr>
          <w:rFonts w:ascii="Times New Roman" w:hAnsi="Times New Roman"/>
          <w:sz w:val="26"/>
          <w:szCs w:val="26"/>
        </w:rPr>
        <w:t>Мост через протоку Пойк на подъезде к кусту № 53. Правдинское месторождение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9B6304D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266D52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651D8F" w:rsidRPr="00651D8F">
        <w:rPr>
          <w:rFonts w:ascii="Times New Roman" w:hAnsi="Times New Roman"/>
          <w:sz w:val="26"/>
          <w:szCs w:val="26"/>
        </w:rPr>
        <w:t>Мост через протоку Пойк на подъезде к кусту № 53. Правдинское месторождение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73C17A" w14:textId="77777777" w:rsidR="00266D52" w:rsidRPr="00700781" w:rsidRDefault="00266D52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2DDE91E" w14:textId="6ED224C8" w:rsidR="00BB2B65" w:rsidRPr="00FF7A38" w:rsidRDefault="00266D5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266D5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84463" w14:textId="77777777" w:rsidR="00266D52" w:rsidRDefault="00266D52" w:rsidP="00266D52">
      <w:pPr>
        <w:spacing w:after="0" w:line="240" w:lineRule="auto"/>
      </w:pPr>
      <w:r>
        <w:separator/>
      </w:r>
    </w:p>
  </w:endnote>
  <w:endnote w:type="continuationSeparator" w:id="0">
    <w:p w14:paraId="71DC26D8" w14:textId="77777777" w:rsidR="00266D52" w:rsidRDefault="00266D52" w:rsidP="0026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C14F8" w14:textId="77777777" w:rsidR="00266D52" w:rsidRDefault="00266D52" w:rsidP="00266D52">
      <w:pPr>
        <w:spacing w:after="0" w:line="240" w:lineRule="auto"/>
      </w:pPr>
      <w:r>
        <w:separator/>
      </w:r>
    </w:p>
  </w:footnote>
  <w:footnote w:type="continuationSeparator" w:id="0">
    <w:p w14:paraId="2BE03044" w14:textId="77777777" w:rsidR="00266D52" w:rsidRDefault="00266D52" w:rsidP="0026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47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EDBBDA" w14:textId="419C5F7F" w:rsidR="00266D52" w:rsidRPr="00266D52" w:rsidRDefault="00266D5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6D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6D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6D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66D52">
          <w:rPr>
            <w:rFonts w:ascii="Times New Roman" w:hAnsi="Times New Roman" w:cs="Times New Roman"/>
            <w:sz w:val="24"/>
            <w:szCs w:val="24"/>
          </w:rPr>
          <w:t>2</w:t>
        </w:r>
        <w:r w:rsidRPr="00266D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3C3FB1" w14:textId="77777777" w:rsidR="00266D52" w:rsidRDefault="00266D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1CC9"/>
    <w:rsid w:val="000738E9"/>
    <w:rsid w:val="000E4334"/>
    <w:rsid w:val="000F5667"/>
    <w:rsid w:val="00125EBF"/>
    <w:rsid w:val="001424FB"/>
    <w:rsid w:val="001E5388"/>
    <w:rsid w:val="002078F8"/>
    <w:rsid w:val="00266D52"/>
    <w:rsid w:val="003113BD"/>
    <w:rsid w:val="00462160"/>
    <w:rsid w:val="005E79D0"/>
    <w:rsid w:val="00651D8F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D52"/>
  </w:style>
  <w:style w:type="paragraph" w:styleId="a8">
    <w:name w:val="footer"/>
    <w:basedOn w:val="a"/>
    <w:link w:val="a9"/>
    <w:uiPriority w:val="99"/>
    <w:unhideWhenUsed/>
    <w:rsid w:val="002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2024-11-12T11:09:00Z</cp:lastPrinted>
  <dcterms:created xsi:type="dcterms:W3CDTF">2024-11-12T11:09:00Z</dcterms:created>
  <dcterms:modified xsi:type="dcterms:W3CDTF">2024-11-13T11:36:00Z</dcterms:modified>
</cp:coreProperties>
</file>